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518" w:rsidRPr="00A2463F" w:rsidRDefault="009A2518" w:rsidP="009A2518">
      <w:pPr>
        <w:pStyle w:val="NoSpacing"/>
        <w:jc w:val="center"/>
        <w:rPr>
          <w:rFonts w:ascii="Times New Roman" w:hAnsi="Times New Roman"/>
          <w:b/>
          <w:sz w:val="36"/>
          <w:szCs w:val="36"/>
        </w:rPr>
      </w:pPr>
      <w:r w:rsidRPr="00A2463F">
        <w:rPr>
          <w:rFonts w:ascii="Times New Roman" w:hAnsi="Times New Roman"/>
          <w:b/>
          <w:sz w:val="36"/>
          <w:szCs w:val="36"/>
        </w:rPr>
        <w:t>South Milwaukee United Methodist church</w:t>
      </w:r>
    </w:p>
    <w:p w:rsidR="009A2518" w:rsidRDefault="009A2518" w:rsidP="009A2518">
      <w:pPr>
        <w:pStyle w:val="NoSpacing"/>
        <w:jc w:val="center"/>
        <w:rPr>
          <w:rFonts w:ascii="Times New Roman" w:hAnsi="Times New Roman"/>
          <w:sz w:val="28"/>
          <w:szCs w:val="28"/>
        </w:rPr>
      </w:pPr>
      <w:r w:rsidRPr="00A2463F">
        <w:rPr>
          <w:rFonts w:ascii="Times New Roman" w:hAnsi="Times New Roman"/>
          <w:sz w:val="28"/>
          <w:szCs w:val="28"/>
        </w:rPr>
        <w:t>1327 Marshall Ave, South Milwaukee, WI 53172</w:t>
      </w:r>
    </w:p>
    <w:p w:rsidR="009A2518" w:rsidRDefault="009A2518" w:rsidP="009A2518">
      <w:pPr>
        <w:pStyle w:val="NoSpacing"/>
        <w:jc w:val="center"/>
        <w:rPr>
          <w:rFonts w:ascii="Times New Roman" w:hAnsi="Times New Roman"/>
          <w:sz w:val="28"/>
          <w:szCs w:val="28"/>
        </w:rPr>
      </w:pPr>
      <w:r>
        <w:rPr>
          <w:rFonts w:ascii="Times New Roman" w:hAnsi="Times New Roman"/>
          <w:sz w:val="28"/>
          <w:szCs w:val="28"/>
        </w:rPr>
        <w:t>umcsm.org</w:t>
      </w:r>
    </w:p>
    <w:p w:rsidR="009A2518" w:rsidRPr="00975712" w:rsidRDefault="009A2518" w:rsidP="009A2518">
      <w:pPr>
        <w:pStyle w:val="NoSpacing"/>
        <w:rPr>
          <w:rFonts w:ascii="Times New Roman" w:hAnsi="Times New Roman"/>
          <w:b/>
          <w:sz w:val="24"/>
          <w:szCs w:val="24"/>
          <w:shd w:val="clear" w:color="auto" w:fill="FFFFFF"/>
        </w:rPr>
      </w:pPr>
      <w:r w:rsidRPr="003C7041">
        <w:rPr>
          <w:rFonts w:ascii="Times New Roman" w:hAnsi="Times New Roman"/>
          <w:sz w:val="26"/>
          <w:szCs w:val="26"/>
        </w:rPr>
        <w:softHyphen/>
      </w:r>
      <w:r w:rsidRPr="00975712">
        <w:rPr>
          <w:b/>
          <w:noProof/>
        </w:rPr>
        <w:drawing>
          <wp:inline distT="0" distB="0" distL="0" distR="0" wp14:anchorId="700270BC" wp14:editId="28ABD9E1">
            <wp:extent cx="514350" cy="10604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413" cy="1058518"/>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63D250B2" wp14:editId="166EB334">
                <wp:simplePos x="0" y="0"/>
                <wp:positionH relativeFrom="column">
                  <wp:posOffset>623695</wp:posOffset>
                </wp:positionH>
                <wp:positionV relativeFrom="paragraph">
                  <wp:posOffset>110996</wp:posOffset>
                </wp:positionV>
                <wp:extent cx="5057775" cy="1104679"/>
                <wp:effectExtent l="0" t="0" r="28575"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104679"/>
                        </a:xfrm>
                        <a:prstGeom prst="rect">
                          <a:avLst/>
                        </a:prstGeom>
                        <a:solidFill>
                          <a:srgbClr val="FFFFFF"/>
                        </a:solidFill>
                        <a:ln w="9525">
                          <a:solidFill>
                            <a:srgbClr val="000000"/>
                          </a:solidFill>
                          <a:miter lim="800000"/>
                          <a:headEnd/>
                          <a:tailEnd/>
                        </a:ln>
                      </wps:spPr>
                      <wps:txbx>
                        <w:txbxContent>
                          <w:p w:rsidR="009A2518" w:rsidRPr="00497BCD" w:rsidRDefault="009A2518" w:rsidP="009A2518">
                            <w:pPr>
                              <w:pStyle w:val="Heading2"/>
                              <w:numPr>
                                <w:ilvl w:val="0"/>
                                <w:numId w:val="0"/>
                              </w:numPr>
                              <w:spacing w:before="0"/>
                              <w:ind w:left="2340"/>
                              <w:rPr>
                                <w:color w:val="000000" w:themeColor="text1"/>
                                <w:sz w:val="52"/>
                                <w:szCs w:val="52"/>
                              </w:rPr>
                            </w:pPr>
                            <w:r w:rsidRPr="00497BCD">
                              <w:rPr>
                                <w:i/>
                                <w:color w:val="000000" w:themeColor="text1"/>
                                <w:sz w:val="52"/>
                                <w:szCs w:val="52"/>
                              </w:rPr>
                              <w:t>The Chimes</w:t>
                            </w:r>
                          </w:p>
                          <w:p w:rsidR="009A2518" w:rsidRPr="00103F64" w:rsidRDefault="009A2518" w:rsidP="009A2518">
                            <w:pPr>
                              <w:pStyle w:val="Heading2"/>
                              <w:spacing w:before="0"/>
                              <w:ind w:left="-720"/>
                              <w:jc w:val="center"/>
                              <w:rPr>
                                <w:i/>
                                <w:color w:val="000000" w:themeColor="text1"/>
                                <w:sz w:val="24"/>
                                <w:szCs w:val="24"/>
                              </w:rPr>
                            </w:pPr>
                            <w:r>
                              <w:rPr>
                                <w:color w:val="000000" w:themeColor="text1"/>
                                <w:sz w:val="52"/>
                                <w:szCs w:val="52"/>
                              </w:rPr>
                              <w:t xml:space="preserve">       </w:t>
                            </w:r>
                            <w:r>
                              <w:rPr>
                                <w:i/>
                                <w:color w:val="000000" w:themeColor="text1"/>
                                <w:sz w:val="52"/>
                                <w:szCs w:val="52"/>
                              </w:rPr>
                              <w:t xml:space="preserve"> </w:t>
                            </w:r>
                            <w:r w:rsidR="001A3722">
                              <w:rPr>
                                <w:i/>
                                <w:color w:val="000000" w:themeColor="text1"/>
                                <w:sz w:val="52"/>
                                <w:szCs w:val="52"/>
                              </w:rPr>
                              <w:t>Novem</w:t>
                            </w:r>
                            <w:r>
                              <w:rPr>
                                <w:i/>
                                <w:color w:val="000000" w:themeColor="text1"/>
                                <w:sz w:val="52"/>
                                <w:szCs w:val="52"/>
                              </w:rPr>
                              <w:t xml:space="preserve">ber 2017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9.1pt;margin-top:8.75pt;width:39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">
                <v:textbox>
                  <w:txbxContent>
                    <w:p w:rsidR="009A2518" w:rsidRPr="00497BCD" w:rsidRDefault="009A2518" w:rsidP="009A2518">
                      <w:pPr>
                        <w:pStyle w:val="Heading2"/>
                        <w:numPr>
                          <w:ilvl w:val="0"/>
                          <w:numId w:val="0"/>
                        </w:numPr>
                        <w:spacing w:before="0"/>
                        <w:ind w:left="2340"/>
                        <w:rPr>
                          <w:color w:val="000000" w:themeColor="text1"/>
                          <w:sz w:val="52"/>
                          <w:szCs w:val="52"/>
                        </w:rPr>
                      </w:pPr>
                      <w:r w:rsidRPr="00497BCD">
                        <w:rPr>
                          <w:i/>
                          <w:color w:val="000000" w:themeColor="text1"/>
                          <w:sz w:val="52"/>
                          <w:szCs w:val="52"/>
                        </w:rPr>
                        <w:t>The Chimes</w:t>
                      </w:r>
                    </w:p>
                    <w:p w:rsidR="009A2518" w:rsidRPr="00103F64" w:rsidRDefault="009A2518" w:rsidP="009A2518">
                      <w:pPr>
                        <w:pStyle w:val="Heading2"/>
                        <w:spacing w:before="0"/>
                        <w:ind w:left="-720"/>
                        <w:jc w:val="center"/>
                        <w:rPr>
                          <w:i/>
                          <w:color w:val="000000" w:themeColor="text1"/>
                          <w:sz w:val="24"/>
                          <w:szCs w:val="24"/>
                        </w:rPr>
                      </w:pPr>
                      <w:r>
                        <w:rPr>
                          <w:color w:val="000000" w:themeColor="text1"/>
                          <w:sz w:val="52"/>
                          <w:szCs w:val="52"/>
                        </w:rPr>
                        <w:t xml:space="preserve">       </w:t>
                      </w:r>
                      <w:r>
                        <w:rPr>
                          <w:i/>
                          <w:color w:val="000000" w:themeColor="text1"/>
                          <w:sz w:val="52"/>
                          <w:szCs w:val="52"/>
                        </w:rPr>
                        <w:t xml:space="preserve"> </w:t>
                      </w:r>
                      <w:r w:rsidR="001A3722">
                        <w:rPr>
                          <w:i/>
                          <w:color w:val="000000" w:themeColor="text1"/>
                          <w:sz w:val="52"/>
                          <w:szCs w:val="52"/>
                        </w:rPr>
                        <w:t>Novem</w:t>
                      </w:r>
                      <w:r>
                        <w:rPr>
                          <w:i/>
                          <w:color w:val="000000" w:themeColor="text1"/>
                          <w:sz w:val="52"/>
                          <w:szCs w:val="52"/>
                        </w:rPr>
                        <w:t xml:space="preserve">ber 2017  </w:t>
                      </w:r>
                    </w:p>
                  </w:txbxContent>
                </v:textbox>
              </v:shape>
            </w:pict>
          </mc:Fallback>
        </mc:AlternateContent>
      </w:r>
    </w:p>
    <w:p w:rsidR="009A2518" w:rsidRDefault="009A2518" w:rsidP="000F0863">
      <w:pPr>
        <w:pStyle w:val="NoSpacing"/>
        <w:jc w:val="center"/>
        <w:rPr>
          <w:rFonts w:ascii="Times New Roman" w:hAnsi="Times New Roman" w:cs="Times New Roman"/>
          <w:b/>
          <w:i/>
          <w:sz w:val="24"/>
          <w:szCs w:val="24"/>
        </w:rPr>
      </w:pPr>
    </w:p>
    <w:p w:rsidR="009A2518" w:rsidRDefault="009A2518" w:rsidP="000F0863">
      <w:pPr>
        <w:pStyle w:val="NoSpacing"/>
        <w:jc w:val="center"/>
        <w:rPr>
          <w:rFonts w:ascii="Times New Roman" w:hAnsi="Times New Roman" w:cs="Times New Roman"/>
          <w:b/>
          <w:i/>
          <w:sz w:val="24"/>
          <w:szCs w:val="24"/>
        </w:rPr>
      </w:pPr>
    </w:p>
    <w:p w:rsidR="009C5854" w:rsidRPr="009A2518" w:rsidRDefault="000F0863" w:rsidP="000F0863">
      <w:pPr>
        <w:pStyle w:val="NoSpacing"/>
        <w:jc w:val="center"/>
        <w:rPr>
          <w:rFonts w:ascii="Times New Roman" w:hAnsi="Times New Roman" w:cs="Times New Roman"/>
          <w:b/>
          <w:i/>
          <w:sz w:val="28"/>
          <w:szCs w:val="28"/>
        </w:rPr>
      </w:pPr>
      <w:r w:rsidRPr="009A2518">
        <w:rPr>
          <w:rFonts w:ascii="Times New Roman" w:hAnsi="Times New Roman" w:cs="Times New Roman"/>
          <w:b/>
          <w:i/>
          <w:sz w:val="28"/>
          <w:szCs w:val="28"/>
        </w:rPr>
        <w:t>WONDERFUL WORDS OF LIFE</w:t>
      </w:r>
    </w:p>
    <w:p w:rsidR="00695A61" w:rsidRPr="00FF72BA" w:rsidRDefault="00695A61" w:rsidP="00954F33">
      <w:pPr>
        <w:pStyle w:val="NoSpacing"/>
        <w:rPr>
          <w:rFonts w:ascii="Times New Roman" w:hAnsi="Times New Roman" w:cs="Times New Roman"/>
          <w:sz w:val="27"/>
          <w:szCs w:val="27"/>
        </w:rPr>
      </w:pPr>
      <w:r w:rsidRPr="00FF72BA">
        <w:rPr>
          <w:rFonts w:ascii="Times New Roman" w:hAnsi="Times New Roman" w:cs="Times New Roman"/>
          <w:sz w:val="27"/>
          <w:szCs w:val="27"/>
        </w:rPr>
        <w:t xml:space="preserve">As </w:t>
      </w:r>
      <w:r w:rsidR="000F0863" w:rsidRPr="00FF72BA">
        <w:rPr>
          <w:rFonts w:ascii="Times New Roman" w:hAnsi="Times New Roman" w:cs="Times New Roman"/>
          <w:sz w:val="27"/>
          <w:szCs w:val="27"/>
        </w:rPr>
        <w:t>another</w:t>
      </w:r>
      <w:r w:rsidRPr="00FF72BA">
        <w:rPr>
          <w:rFonts w:ascii="Times New Roman" w:hAnsi="Times New Roman" w:cs="Times New Roman"/>
          <w:sz w:val="27"/>
          <w:szCs w:val="27"/>
        </w:rPr>
        <w:t xml:space="preserve"> year is coming to a close, it is time to take </w:t>
      </w:r>
      <w:r w:rsidR="00DA69A8" w:rsidRPr="00FF72BA">
        <w:rPr>
          <w:rFonts w:ascii="Times New Roman" w:hAnsi="Times New Roman" w:cs="Times New Roman"/>
          <w:sz w:val="27"/>
          <w:szCs w:val="27"/>
        </w:rPr>
        <w:t xml:space="preserve">stock </w:t>
      </w:r>
      <w:r w:rsidRPr="00FF72BA">
        <w:rPr>
          <w:rFonts w:ascii="Times New Roman" w:hAnsi="Times New Roman" w:cs="Times New Roman"/>
          <w:sz w:val="27"/>
          <w:szCs w:val="27"/>
        </w:rPr>
        <w:t>of our life</w:t>
      </w:r>
      <w:r w:rsidR="00FB1A67">
        <w:rPr>
          <w:rFonts w:ascii="Times New Roman" w:hAnsi="Times New Roman" w:cs="Times New Roman"/>
          <w:sz w:val="27"/>
          <w:szCs w:val="27"/>
        </w:rPr>
        <w:t>,</w:t>
      </w:r>
      <w:r w:rsidRPr="00FF72BA">
        <w:rPr>
          <w:rFonts w:ascii="Times New Roman" w:hAnsi="Times New Roman" w:cs="Times New Roman"/>
          <w:sz w:val="27"/>
          <w:szCs w:val="27"/>
        </w:rPr>
        <w:t xml:space="preserve"> to see how </w:t>
      </w:r>
      <w:r w:rsidR="00EA586A">
        <w:rPr>
          <w:rFonts w:ascii="Times New Roman" w:hAnsi="Times New Roman" w:cs="Times New Roman"/>
          <w:sz w:val="27"/>
          <w:szCs w:val="27"/>
        </w:rPr>
        <w:t xml:space="preserve">strong </w:t>
      </w:r>
      <w:r w:rsidR="00A06E69">
        <w:rPr>
          <w:rFonts w:ascii="Times New Roman" w:hAnsi="Times New Roman" w:cs="Times New Roman"/>
          <w:sz w:val="27"/>
          <w:szCs w:val="27"/>
        </w:rPr>
        <w:t>our walk with Christ is</w:t>
      </w:r>
      <w:r w:rsidRPr="00FF72BA">
        <w:rPr>
          <w:rFonts w:ascii="Times New Roman" w:hAnsi="Times New Roman" w:cs="Times New Roman"/>
          <w:sz w:val="27"/>
          <w:szCs w:val="27"/>
        </w:rPr>
        <w:t xml:space="preserve">.  </w:t>
      </w:r>
      <w:r w:rsidR="00EA586A">
        <w:rPr>
          <w:rFonts w:ascii="Times New Roman" w:hAnsi="Times New Roman" w:cs="Times New Roman"/>
          <w:sz w:val="27"/>
          <w:szCs w:val="27"/>
        </w:rPr>
        <w:t xml:space="preserve">Walking with </w:t>
      </w:r>
      <w:r w:rsidRPr="00FF72BA">
        <w:rPr>
          <w:rFonts w:ascii="Times New Roman" w:hAnsi="Times New Roman" w:cs="Times New Roman"/>
          <w:sz w:val="27"/>
          <w:szCs w:val="27"/>
        </w:rPr>
        <w:t xml:space="preserve">Christ is a spiritual discipline </w:t>
      </w:r>
      <w:r w:rsidR="00FB1A67">
        <w:rPr>
          <w:rFonts w:ascii="Times New Roman" w:hAnsi="Times New Roman" w:cs="Times New Roman"/>
          <w:sz w:val="27"/>
          <w:szCs w:val="27"/>
        </w:rPr>
        <w:t>similar to</w:t>
      </w:r>
      <w:r w:rsidRPr="00FF72BA">
        <w:rPr>
          <w:rFonts w:ascii="Times New Roman" w:hAnsi="Times New Roman" w:cs="Times New Roman"/>
          <w:sz w:val="27"/>
          <w:szCs w:val="27"/>
        </w:rPr>
        <w:t xml:space="preserve"> an athlete </w:t>
      </w:r>
      <w:r w:rsidR="00A06E69">
        <w:rPr>
          <w:rFonts w:ascii="Times New Roman" w:hAnsi="Times New Roman" w:cs="Times New Roman"/>
          <w:sz w:val="27"/>
          <w:szCs w:val="27"/>
        </w:rPr>
        <w:t>who engages</w:t>
      </w:r>
      <w:r w:rsidR="00FB1A67">
        <w:rPr>
          <w:rFonts w:ascii="Times New Roman" w:hAnsi="Times New Roman" w:cs="Times New Roman"/>
          <w:sz w:val="27"/>
          <w:szCs w:val="27"/>
        </w:rPr>
        <w:t xml:space="preserve"> in </w:t>
      </w:r>
      <w:r w:rsidR="00A06E69" w:rsidRPr="00FF72BA">
        <w:rPr>
          <w:rFonts w:ascii="Times New Roman" w:hAnsi="Times New Roman" w:cs="Times New Roman"/>
          <w:sz w:val="27"/>
          <w:szCs w:val="27"/>
        </w:rPr>
        <w:t xml:space="preserve">constant </w:t>
      </w:r>
      <w:r w:rsidRPr="00FF72BA">
        <w:rPr>
          <w:rFonts w:ascii="Times New Roman" w:hAnsi="Times New Roman" w:cs="Times New Roman"/>
          <w:sz w:val="27"/>
          <w:szCs w:val="27"/>
        </w:rPr>
        <w:t>practice</w:t>
      </w:r>
      <w:r w:rsidR="00DA69A8" w:rsidRPr="00FF72BA">
        <w:rPr>
          <w:rFonts w:ascii="Times New Roman" w:hAnsi="Times New Roman" w:cs="Times New Roman"/>
          <w:sz w:val="27"/>
          <w:szCs w:val="27"/>
        </w:rPr>
        <w:t>s</w:t>
      </w:r>
      <w:r w:rsidRPr="00FF72BA">
        <w:rPr>
          <w:rFonts w:ascii="Times New Roman" w:hAnsi="Times New Roman" w:cs="Times New Roman"/>
          <w:sz w:val="27"/>
          <w:szCs w:val="27"/>
        </w:rPr>
        <w:t xml:space="preserve"> to </w:t>
      </w:r>
      <w:r w:rsidR="00DA69A8" w:rsidRPr="00FF72BA">
        <w:rPr>
          <w:rFonts w:ascii="Times New Roman" w:hAnsi="Times New Roman" w:cs="Times New Roman"/>
          <w:sz w:val="27"/>
          <w:szCs w:val="27"/>
        </w:rPr>
        <w:t>bring forth the</w:t>
      </w:r>
      <w:r w:rsidR="00FB1A67">
        <w:rPr>
          <w:rFonts w:ascii="Times New Roman" w:hAnsi="Times New Roman" w:cs="Times New Roman"/>
          <w:sz w:val="27"/>
          <w:szCs w:val="27"/>
        </w:rPr>
        <w:t xml:space="preserve"> best performance</w:t>
      </w:r>
      <w:r w:rsidRPr="00FF72BA">
        <w:rPr>
          <w:rFonts w:ascii="Times New Roman" w:hAnsi="Times New Roman" w:cs="Times New Roman"/>
          <w:sz w:val="27"/>
          <w:szCs w:val="27"/>
        </w:rPr>
        <w:t>.</w:t>
      </w:r>
    </w:p>
    <w:p w:rsidR="00695A61" w:rsidRPr="00FF72BA" w:rsidRDefault="00FB1A67" w:rsidP="00954F33">
      <w:pPr>
        <w:pStyle w:val="NoSpacing"/>
        <w:rPr>
          <w:rFonts w:ascii="Times New Roman" w:hAnsi="Times New Roman" w:cs="Times New Roman"/>
          <w:sz w:val="27"/>
          <w:szCs w:val="27"/>
        </w:rPr>
      </w:pPr>
      <w:r>
        <w:rPr>
          <w:rFonts w:ascii="Times New Roman" w:hAnsi="Times New Roman" w:cs="Times New Roman"/>
          <w:sz w:val="27"/>
          <w:szCs w:val="27"/>
        </w:rPr>
        <w:t>Paul admonishes</w:t>
      </w:r>
      <w:r w:rsidR="00695A61" w:rsidRPr="00FF72BA">
        <w:rPr>
          <w:rFonts w:ascii="Times New Roman" w:hAnsi="Times New Roman" w:cs="Times New Roman"/>
          <w:sz w:val="27"/>
          <w:szCs w:val="27"/>
        </w:rPr>
        <w:t xml:space="preserve"> Timothy </w:t>
      </w:r>
      <w:r w:rsidR="00A06E69">
        <w:rPr>
          <w:rFonts w:ascii="Times New Roman" w:hAnsi="Times New Roman" w:cs="Times New Roman"/>
          <w:sz w:val="27"/>
          <w:szCs w:val="27"/>
        </w:rPr>
        <w:t>for</w:t>
      </w:r>
      <w:r w:rsidR="00695A61" w:rsidRPr="00FF72BA">
        <w:rPr>
          <w:rFonts w:ascii="Times New Roman" w:hAnsi="Times New Roman" w:cs="Times New Roman"/>
          <w:sz w:val="27"/>
          <w:szCs w:val="27"/>
        </w:rPr>
        <w:t xml:space="preserve"> such practices</w:t>
      </w:r>
      <w:r>
        <w:rPr>
          <w:rFonts w:ascii="Times New Roman" w:hAnsi="Times New Roman" w:cs="Times New Roman"/>
          <w:sz w:val="27"/>
          <w:szCs w:val="27"/>
        </w:rPr>
        <w:t xml:space="preserve"> </w:t>
      </w:r>
      <w:r w:rsidR="00A06E69">
        <w:rPr>
          <w:rFonts w:ascii="Times New Roman" w:hAnsi="Times New Roman" w:cs="Times New Roman"/>
          <w:sz w:val="27"/>
          <w:szCs w:val="27"/>
        </w:rPr>
        <w:t xml:space="preserve">by </w:t>
      </w:r>
      <w:r>
        <w:rPr>
          <w:rFonts w:ascii="Times New Roman" w:hAnsi="Times New Roman" w:cs="Times New Roman"/>
          <w:sz w:val="27"/>
          <w:szCs w:val="27"/>
        </w:rPr>
        <w:t>saying</w:t>
      </w:r>
      <w:r w:rsidR="00695A61" w:rsidRPr="00FF72BA">
        <w:rPr>
          <w:rFonts w:ascii="Times New Roman" w:hAnsi="Times New Roman" w:cs="Times New Roman"/>
          <w:sz w:val="27"/>
          <w:szCs w:val="27"/>
        </w:rPr>
        <w:t xml:space="preserve">: </w:t>
      </w:r>
      <w:r>
        <w:rPr>
          <w:rFonts w:ascii="Times New Roman" w:hAnsi="Times New Roman" w:cs="Times New Roman"/>
          <w:sz w:val="27"/>
          <w:szCs w:val="27"/>
        </w:rPr>
        <w:t>“</w:t>
      </w:r>
      <w:r w:rsidR="00DA69A8" w:rsidRPr="00FF72BA">
        <w:rPr>
          <w:rFonts w:ascii="Times New Roman" w:hAnsi="Times New Roman" w:cs="Times New Roman"/>
          <w:sz w:val="27"/>
          <w:szCs w:val="27"/>
        </w:rPr>
        <w:t>T</w:t>
      </w:r>
      <w:r w:rsidR="00695A61" w:rsidRPr="00FF72BA">
        <w:rPr>
          <w:rFonts w:ascii="Times New Roman" w:hAnsi="Times New Roman" w:cs="Times New Roman"/>
          <w:sz w:val="27"/>
          <w:szCs w:val="27"/>
        </w:rPr>
        <w:t xml:space="preserve">rain yourself in godliness, for while physical training is of some value </w:t>
      </w:r>
      <w:r w:rsidR="006B7CAE" w:rsidRPr="00FF72BA">
        <w:rPr>
          <w:rFonts w:ascii="Times New Roman" w:hAnsi="Times New Roman" w:cs="Times New Roman"/>
          <w:sz w:val="27"/>
          <w:szCs w:val="27"/>
        </w:rPr>
        <w:t>godliness is of value in every way, it holds promise both for the present life and the life to come</w:t>
      </w:r>
      <w:r>
        <w:rPr>
          <w:rFonts w:ascii="Times New Roman" w:hAnsi="Times New Roman" w:cs="Times New Roman"/>
          <w:sz w:val="27"/>
          <w:szCs w:val="27"/>
        </w:rPr>
        <w:t>”</w:t>
      </w:r>
      <w:r w:rsidR="006B7CAE" w:rsidRPr="00FF72BA">
        <w:rPr>
          <w:rFonts w:ascii="Times New Roman" w:hAnsi="Times New Roman" w:cs="Times New Roman"/>
          <w:sz w:val="27"/>
          <w:szCs w:val="27"/>
        </w:rPr>
        <w:t xml:space="preserve"> (1 Tim. 4:7-8)</w:t>
      </w:r>
    </w:p>
    <w:p w:rsidR="00DA69A8" w:rsidRPr="00FF72BA" w:rsidRDefault="00DA69A8" w:rsidP="00954F33">
      <w:pPr>
        <w:pStyle w:val="NoSpacing"/>
        <w:rPr>
          <w:rFonts w:ascii="Times New Roman" w:hAnsi="Times New Roman" w:cs="Times New Roman"/>
          <w:sz w:val="27"/>
          <w:szCs w:val="27"/>
        </w:rPr>
      </w:pPr>
    </w:p>
    <w:p w:rsidR="006B7CAE" w:rsidRPr="00FF72BA" w:rsidRDefault="006B7CAE" w:rsidP="00954F33">
      <w:pPr>
        <w:pStyle w:val="NoSpacing"/>
        <w:rPr>
          <w:rFonts w:ascii="Times New Roman" w:hAnsi="Times New Roman" w:cs="Times New Roman"/>
          <w:sz w:val="27"/>
          <w:szCs w:val="27"/>
        </w:rPr>
      </w:pPr>
      <w:r w:rsidRPr="00FF72BA">
        <w:rPr>
          <w:rFonts w:ascii="Times New Roman" w:hAnsi="Times New Roman" w:cs="Times New Roman"/>
          <w:sz w:val="27"/>
          <w:szCs w:val="27"/>
        </w:rPr>
        <w:t xml:space="preserve">Paul’s powerful </w:t>
      </w:r>
      <w:r w:rsidR="00DA69A8" w:rsidRPr="00FF72BA">
        <w:rPr>
          <w:rFonts w:ascii="Times New Roman" w:hAnsi="Times New Roman" w:cs="Times New Roman"/>
          <w:sz w:val="27"/>
          <w:szCs w:val="27"/>
        </w:rPr>
        <w:t>ad</w:t>
      </w:r>
      <w:r w:rsidR="00FB1A67">
        <w:rPr>
          <w:rFonts w:ascii="Times New Roman" w:hAnsi="Times New Roman" w:cs="Times New Roman"/>
          <w:sz w:val="27"/>
          <w:szCs w:val="27"/>
        </w:rPr>
        <w:t>monition</w:t>
      </w:r>
      <w:r w:rsidR="00DA69A8" w:rsidRPr="00FF72BA">
        <w:rPr>
          <w:rFonts w:ascii="Times New Roman" w:hAnsi="Times New Roman" w:cs="Times New Roman"/>
          <w:sz w:val="27"/>
          <w:szCs w:val="27"/>
        </w:rPr>
        <w:t xml:space="preserve"> on </w:t>
      </w:r>
      <w:r w:rsidRPr="00FF72BA">
        <w:rPr>
          <w:rFonts w:ascii="Times New Roman" w:hAnsi="Times New Roman" w:cs="Times New Roman"/>
          <w:sz w:val="27"/>
          <w:szCs w:val="27"/>
        </w:rPr>
        <w:t xml:space="preserve">Christian life is worth </w:t>
      </w:r>
      <w:r w:rsidR="000F0863" w:rsidRPr="00FF72BA">
        <w:rPr>
          <w:rFonts w:ascii="Times New Roman" w:hAnsi="Times New Roman" w:cs="Times New Roman"/>
          <w:sz w:val="27"/>
          <w:szCs w:val="27"/>
        </w:rPr>
        <w:t xml:space="preserve">heading to </w:t>
      </w:r>
      <w:r w:rsidR="00FB1A67">
        <w:rPr>
          <w:rFonts w:ascii="Times New Roman" w:hAnsi="Times New Roman" w:cs="Times New Roman"/>
          <w:sz w:val="27"/>
          <w:szCs w:val="27"/>
        </w:rPr>
        <w:t>for it</w:t>
      </w:r>
      <w:r w:rsidR="000F0863" w:rsidRPr="00FF72BA">
        <w:rPr>
          <w:rFonts w:ascii="Times New Roman" w:hAnsi="Times New Roman" w:cs="Times New Roman"/>
          <w:sz w:val="27"/>
          <w:szCs w:val="27"/>
        </w:rPr>
        <w:t xml:space="preserve"> energize</w:t>
      </w:r>
      <w:r w:rsidR="00FB1A67">
        <w:rPr>
          <w:rFonts w:ascii="Times New Roman" w:hAnsi="Times New Roman" w:cs="Times New Roman"/>
          <w:sz w:val="27"/>
          <w:szCs w:val="27"/>
        </w:rPr>
        <w:t>s</w:t>
      </w:r>
      <w:r w:rsidR="000F0863" w:rsidRPr="00FF72BA">
        <w:rPr>
          <w:rFonts w:ascii="Times New Roman" w:hAnsi="Times New Roman" w:cs="Times New Roman"/>
          <w:sz w:val="27"/>
          <w:szCs w:val="27"/>
        </w:rPr>
        <w:t xml:space="preserve"> our </w:t>
      </w:r>
      <w:r w:rsidR="00FB1A67">
        <w:rPr>
          <w:rFonts w:ascii="Times New Roman" w:hAnsi="Times New Roman" w:cs="Times New Roman"/>
          <w:sz w:val="27"/>
          <w:szCs w:val="27"/>
        </w:rPr>
        <w:t>walk with God</w:t>
      </w:r>
      <w:r w:rsidRPr="00FF72BA">
        <w:rPr>
          <w:rFonts w:ascii="Times New Roman" w:hAnsi="Times New Roman" w:cs="Times New Roman"/>
          <w:sz w:val="27"/>
          <w:szCs w:val="27"/>
        </w:rPr>
        <w:t xml:space="preserve">.  He says: </w:t>
      </w:r>
      <w:r w:rsidR="00FB1A67">
        <w:rPr>
          <w:rFonts w:ascii="Times New Roman" w:hAnsi="Times New Roman" w:cs="Times New Roman"/>
          <w:sz w:val="27"/>
          <w:szCs w:val="27"/>
        </w:rPr>
        <w:t>‘</w:t>
      </w:r>
      <w:proofErr w:type="gramStart"/>
      <w:r w:rsidRPr="00FF72BA">
        <w:rPr>
          <w:rFonts w:ascii="Times New Roman" w:hAnsi="Times New Roman" w:cs="Times New Roman"/>
          <w:sz w:val="27"/>
          <w:szCs w:val="27"/>
        </w:rPr>
        <w:t>Don’t</w:t>
      </w:r>
      <w:proofErr w:type="gramEnd"/>
      <w:r w:rsidRPr="00FF72BA">
        <w:rPr>
          <w:rFonts w:ascii="Times New Roman" w:hAnsi="Times New Roman" w:cs="Times New Roman"/>
          <w:sz w:val="27"/>
          <w:szCs w:val="27"/>
        </w:rPr>
        <w:t xml:space="preserve"> just pretend that you love others; really love them.  Hate what is evil and hold fast to what is good; love one another with mutual affection; outdo one another in showing honor.  </w:t>
      </w:r>
      <w:r w:rsidR="001A6D80" w:rsidRPr="00FF72BA">
        <w:rPr>
          <w:rFonts w:ascii="Times New Roman" w:hAnsi="Times New Roman" w:cs="Times New Roman"/>
          <w:sz w:val="27"/>
          <w:szCs w:val="27"/>
        </w:rPr>
        <w:t>Do not lag in zeal, be ardent in spirit and serve the Lord.</w:t>
      </w:r>
      <w:r w:rsidR="00FB1A67">
        <w:rPr>
          <w:rFonts w:ascii="Times New Roman" w:hAnsi="Times New Roman" w:cs="Times New Roman"/>
          <w:sz w:val="27"/>
          <w:szCs w:val="27"/>
        </w:rPr>
        <w:t>’</w:t>
      </w:r>
    </w:p>
    <w:p w:rsidR="00A06E69" w:rsidRDefault="00A06E69" w:rsidP="00954F33">
      <w:pPr>
        <w:pStyle w:val="NoSpacing"/>
        <w:rPr>
          <w:rFonts w:ascii="Times New Roman" w:hAnsi="Times New Roman" w:cs="Times New Roman"/>
          <w:sz w:val="27"/>
          <w:szCs w:val="27"/>
        </w:rPr>
      </w:pPr>
    </w:p>
    <w:p w:rsidR="001A6D80" w:rsidRPr="00FF72BA" w:rsidRDefault="001A6D80" w:rsidP="00954F33">
      <w:pPr>
        <w:pStyle w:val="NoSpacing"/>
        <w:rPr>
          <w:rFonts w:ascii="Times New Roman" w:hAnsi="Times New Roman" w:cs="Times New Roman"/>
          <w:sz w:val="27"/>
          <w:szCs w:val="27"/>
        </w:rPr>
      </w:pPr>
      <w:r w:rsidRPr="00FF72BA">
        <w:rPr>
          <w:rFonts w:ascii="Times New Roman" w:hAnsi="Times New Roman" w:cs="Times New Roman"/>
          <w:sz w:val="27"/>
          <w:szCs w:val="27"/>
        </w:rPr>
        <w:t>He</w:t>
      </w:r>
      <w:r w:rsidR="00DA69A8" w:rsidRPr="00FF72BA">
        <w:rPr>
          <w:rFonts w:ascii="Times New Roman" w:hAnsi="Times New Roman" w:cs="Times New Roman"/>
          <w:sz w:val="27"/>
          <w:szCs w:val="27"/>
        </w:rPr>
        <w:t xml:space="preserve"> </w:t>
      </w:r>
      <w:r w:rsidR="00FB1A67">
        <w:rPr>
          <w:rFonts w:ascii="Times New Roman" w:hAnsi="Times New Roman" w:cs="Times New Roman"/>
          <w:sz w:val="27"/>
          <w:szCs w:val="27"/>
        </w:rPr>
        <w:t xml:space="preserve">goes on </w:t>
      </w:r>
      <w:r w:rsidR="00343798">
        <w:rPr>
          <w:rFonts w:ascii="Times New Roman" w:hAnsi="Times New Roman" w:cs="Times New Roman"/>
          <w:sz w:val="27"/>
          <w:szCs w:val="27"/>
        </w:rPr>
        <w:t xml:space="preserve">to </w:t>
      </w:r>
      <w:r w:rsidR="00FB1A67">
        <w:rPr>
          <w:rFonts w:ascii="Times New Roman" w:hAnsi="Times New Roman" w:cs="Times New Roman"/>
          <w:sz w:val="27"/>
          <w:szCs w:val="27"/>
        </w:rPr>
        <w:t>say</w:t>
      </w:r>
      <w:r w:rsidRPr="00FF72BA">
        <w:rPr>
          <w:rFonts w:ascii="Times New Roman" w:hAnsi="Times New Roman" w:cs="Times New Roman"/>
          <w:sz w:val="27"/>
          <w:szCs w:val="27"/>
        </w:rPr>
        <w:t xml:space="preserve">: </w:t>
      </w:r>
      <w:r w:rsidR="00FB1A67">
        <w:rPr>
          <w:rFonts w:ascii="Times New Roman" w:hAnsi="Times New Roman" w:cs="Times New Roman"/>
          <w:sz w:val="27"/>
          <w:szCs w:val="27"/>
        </w:rPr>
        <w:t>‘</w:t>
      </w:r>
      <w:r w:rsidRPr="00FF72BA">
        <w:rPr>
          <w:rFonts w:ascii="Times New Roman" w:hAnsi="Times New Roman" w:cs="Times New Roman"/>
          <w:sz w:val="27"/>
          <w:szCs w:val="27"/>
        </w:rPr>
        <w:t>Be joyful in hope, patient in affliction, faithful in prayer</w:t>
      </w:r>
      <w:r w:rsidR="00FB1A67">
        <w:rPr>
          <w:rFonts w:ascii="Times New Roman" w:hAnsi="Times New Roman" w:cs="Times New Roman"/>
          <w:sz w:val="27"/>
          <w:szCs w:val="27"/>
        </w:rPr>
        <w:t>;</w:t>
      </w:r>
      <w:r w:rsidRPr="00FF72BA">
        <w:rPr>
          <w:rFonts w:ascii="Times New Roman" w:hAnsi="Times New Roman" w:cs="Times New Roman"/>
          <w:sz w:val="27"/>
          <w:szCs w:val="27"/>
        </w:rPr>
        <w:t xml:space="preserve"> </w:t>
      </w:r>
      <w:r w:rsidR="00FB1A67">
        <w:rPr>
          <w:rFonts w:ascii="Times New Roman" w:hAnsi="Times New Roman" w:cs="Times New Roman"/>
          <w:sz w:val="27"/>
          <w:szCs w:val="27"/>
        </w:rPr>
        <w:t>s</w:t>
      </w:r>
      <w:r w:rsidRPr="00FF72BA">
        <w:rPr>
          <w:rFonts w:ascii="Times New Roman" w:hAnsi="Times New Roman" w:cs="Times New Roman"/>
          <w:sz w:val="27"/>
          <w:szCs w:val="27"/>
        </w:rPr>
        <w:t>hare with God’s people who are in need</w:t>
      </w:r>
      <w:r w:rsidR="00FB1A67">
        <w:rPr>
          <w:rFonts w:ascii="Times New Roman" w:hAnsi="Times New Roman" w:cs="Times New Roman"/>
          <w:sz w:val="27"/>
          <w:szCs w:val="27"/>
        </w:rPr>
        <w:t xml:space="preserve"> and</w:t>
      </w:r>
      <w:r w:rsidRPr="00FF72BA">
        <w:rPr>
          <w:rFonts w:ascii="Times New Roman" w:hAnsi="Times New Roman" w:cs="Times New Roman"/>
          <w:sz w:val="27"/>
          <w:szCs w:val="27"/>
        </w:rPr>
        <w:t xml:space="preserve"> </w:t>
      </w:r>
      <w:r w:rsidR="00FB1A67">
        <w:rPr>
          <w:rFonts w:ascii="Times New Roman" w:hAnsi="Times New Roman" w:cs="Times New Roman"/>
          <w:sz w:val="27"/>
          <w:szCs w:val="27"/>
        </w:rPr>
        <w:t>p</w:t>
      </w:r>
      <w:r w:rsidRPr="00FF72BA">
        <w:rPr>
          <w:rFonts w:ascii="Times New Roman" w:hAnsi="Times New Roman" w:cs="Times New Roman"/>
          <w:sz w:val="27"/>
          <w:szCs w:val="27"/>
        </w:rPr>
        <w:t>ractice hospitality.  Bless your enemies; no cursing under your breath.  Laugh with your happy friends when they’re happy; share tears when they’re down.</w:t>
      </w:r>
      <w:r w:rsidR="008A339A" w:rsidRPr="00FF72BA">
        <w:rPr>
          <w:rFonts w:ascii="Times New Roman" w:hAnsi="Times New Roman" w:cs="Times New Roman"/>
          <w:sz w:val="27"/>
          <w:szCs w:val="27"/>
        </w:rPr>
        <w:t xml:space="preserve">  Get along with each other, don’t be stuck up.  Make friends with nobodies; don’t be the great somebody.</w:t>
      </w:r>
      <w:r w:rsidR="00FB1A67">
        <w:rPr>
          <w:rFonts w:ascii="Times New Roman" w:hAnsi="Times New Roman" w:cs="Times New Roman"/>
          <w:sz w:val="27"/>
          <w:szCs w:val="27"/>
        </w:rPr>
        <w:t>’</w:t>
      </w:r>
    </w:p>
    <w:p w:rsidR="008A339A" w:rsidRPr="00FF72BA" w:rsidRDefault="00DA69A8" w:rsidP="00954F33">
      <w:pPr>
        <w:pStyle w:val="NoSpacing"/>
        <w:rPr>
          <w:rFonts w:ascii="Times New Roman" w:hAnsi="Times New Roman" w:cs="Times New Roman"/>
          <w:sz w:val="27"/>
          <w:szCs w:val="27"/>
        </w:rPr>
      </w:pPr>
      <w:r w:rsidRPr="00FF72BA">
        <w:rPr>
          <w:rFonts w:ascii="Times New Roman" w:hAnsi="Times New Roman" w:cs="Times New Roman"/>
          <w:sz w:val="27"/>
          <w:szCs w:val="27"/>
        </w:rPr>
        <w:t xml:space="preserve">Adding </w:t>
      </w:r>
      <w:r w:rsidR="00343798">
        <w:rPr>
          <w:rFonts w:ascii="Times New Roman" w:hAnsi="Times New Roman" w:cs="Times New Roman"/>
          <w:sz w:val="27"/>
          <w:szCs w:val="27"/>
        </w:rPr>
        <w:t>more to it</w:t>
      </w:r>
      <w:r w:rsidR="00954F33" w:rsidRPr="00FF72BA">
        <w:rPr>
          <w:rFonts w:ascii="Times New Roman" w:hAnsi="Times New Roman" w:cs="Times New Roman"/>
          <w:sz w:val="27"/>
          <w:szCs w:val="27"/>
        </w:rPr>
        <w:t xml:space="preserve"> </w:t>
      </w:r>
      <w:r w:rsidRPr="00FF72BA">
        <w:rPr>
          <w:rFonts w:ascii="Times New Roman" w:hAnsi="Times New Roman" w:cs="Times New Roman"/>
          <w:sz w:val="27"/>
          <w:szCs w:val="27"/>
        </w:rPr>
        <w:t xml:space="preserve">he </w:t>
      </w:r>
      <w:r w:rsidR="00954F33" w:rsidRPr="00FF72BA">
        <w:rPr>
          <w:rFonts w:ascii="Times New Roman" w:hAnsi="Times New Roman" w:cs="Times New Roman"/>
          <w:sz w:val="27"/>
          <w:szCs w:val="27"/>
        </w:rPr>
        <w:t xml:space="preserve">says: </w:t>
      </w:r>
      <w:r w:rsidR="00FB1A67">
        <w:rPr>
          <w:rFonts w:ascii="Times New Roman" w:hAnsi="Times New Roman" w:cs="Times New Roman"/>
          <w:sz w:val="27"/>
          <w:szCs w:val="27"/>
        </w:rPr>
        <w:t>‘</w:t>
      </w:r>
      <w:proofErr w:type="gramStart"/>
      <w:r w:rsidR="00A06E69" w:rsidRPr="00FF72BA">
        <w:rPr>
          <w:rFonts w:ascii="Times New Roman" w:hAnsi="Times New Roman" w:cs="Times New Roman"/>
          <w:sz w:val="27"/>
          <w:szCs w:val="27"/>
        </w:rPr>
        <w:t>Don’t</w:t>
      </w:r>
      <w:proofErr w:type="gramEnd"/>
      <w:r w:rsidR="008A339A" w:rsidRPr="00FF72BA">
        <w:rPr>
          <w:rFonts w:ascii="Times New Roman" w:hAnsi="Times New Roman" w:cs="Times New Roman"/>
          <w:sz w:val="27"/>
          <w:szCs w:val="27"/>
        </w:rPr>
        <w:t xml:space="preserve"> hit back; discover beauty in everyone.  </w:t>
      </w:r>
      <w:r w:rsidR="006066EF" w:rsidRPr="00FF72BA">
        <w:rPr>
          <w:rFonts w:ascii="Times New Roman" w:hAnsi="Times New Roman" w:cs="Times New Roman"/>
          <w:sz w:val="27"/>
          <w:szCs w:val="27"/>
        </w:rPr>
        <w:t>Live in harmony with each other, associate with the lowly, and do not claim to be wiser than you are</w:t>
      </w:r>
      <w:r w:rsidR="00FB1A67">
        <w:rPr>
          <w:rFonts w:ascii="Times New Roman" w:hAnsi="Times New Roman" w:cs="Times New Roman"/>
          <w:sz w:val="27"/>
          <w:szCs w:val="27"/>
        </w:rPr>
        <w:t>’</w:t>
      </w:r>
      <w:r w:rsidR="00954F33" w:rsidRPr="00FF72BA">
        <w:rPr>
          <w:rFonts w:ascii="Times New Roman" w:hAnsi="Times New Roman" w:cs="Times New Roman"/>
          <w:sz w:val="27"/>
          <w:szCs w:val="27"/>
        </w:rPr>
        <w:t xml:space="preserve"> (Romans 12:9-16)</w:t>
      </w:r>
    </w:p>
    <w:p w:rsidR="00954F33" w:rsidRPr="00FF72BA" w:rsidRDefault="00954F33" w:rsidP="00954F33">
      <w:pPr>
        <w:pStyle w:val="NoSpacing"/>
        <w:rPr>
          <w:rFonts w:ascii="Times New Roman" w:hAnsi="Times New Roman" w:cs="Times New Roman"/>
          <w:sz w:val="27"/>
          <w:szCs w:val="27"/>
        </w:rPr>
      </w:pPr>
    </w:p>
    <w:p w:rsidR="00954F33" w:rsidRPr="00FF72BA" w:rsidRDefault="000F0863" w:rsidP="00954F33">
      <w:pPr>
        <w:pStyle w:val="NoSpacing"/>
        <w:rPr>
          <w:rFonts w:ascii="Times New Roman" w:hAnsi="Times New Roman" w:cs="Times New Roman"/>
          <w:sz w:val="27"/>
          <w:szCs w:val="27"/>
        </w:rPr>
      </w:pPr>
      <w:r w:rsidRPr="00FF72BA">
        <w:rPr>
          <w:rFonts w:ascii="Times New Roman" w:hAnsi="Times New Roman" w:cs="Times New Roman"/>
          <w:sz w:val="27"/>
          <w:szCs w:val="27"/>
        </w:rPr>
        <w:t>What</w:t>
      </w:r>
      <w:r w:rsidR="00954F33" w:rsidRPr="00FF72BA">
        <w:rPr>
          <w:rFonts w:ascii="Times New Roman" w:hAnsi="Times New Roman" w:cs="Times New Roman"/>
          <w:sz w:val="27"/>
          <w:szCs w:val="27"/>
        </w:rPr>
        <w:t xml:space="preserve"> wonderful resource</w:t>
      </w:r>
      <w:r w:rsidRPr="00FF72BA">
        <w:rPr>
          <w:rFonts w:ascii="Times New Roman" w:hAnsi="Times New Roman" w:cs="Times New Roman"/>
          <w:sz w:val="27"/>
          <w:szCs w:val="27"/>
        </w:rPr>
        <w:t>s</w:t>
      </w:r>
      <w:r w:rsidR="00954F33" w:rsidRPr="00FF72BA">
        <w:rPr>
          <w:rFonts w:ascii="Times New Roman" w:hAnsi="Times New Roman" w:cs="Times New Roman"/>
          <w:sz w:val="27"/>
          <w:szCs w:val="27"/>
        </w:rPr>
        <w:t xml:space="preserve"> God ha</w:t>
      </w:r>
      <w:r w:rsidRPr="00FF72BA">
        <w:rPr>
          <w:rFonts w:ascii="Times New Roman" w:hAnsi="Times New Roman" w:cs="Times New Roman"/>
          <w:sz w:val="27"/>
          <w:szCs w:val="27"/>
        </w:rPr>
        <w:t>d</w:t>
      </w:r>
      <w:r w:rsidR="00954F33" w:rsidRPr="00FF72BA">
        <w:rPr>
          <w:rFonts w:ascii="Times New Roman" w:hAnsi="Times New Roman" w:cs="Times New Roman"/>
          <w:sz w:val="27"/>
          <w:szCs w:val="27"/>
        </w:rPr>
        <w:t xml:space="preserve"> </w:t>
      </w:r>
      <w:r w:rsidR="007603B9" w:rsidRPr="00FF72BA">
        <w:rPr>
          <w:rFonts w:ascii="Times New Roman" w:hAnsi="Times New Roman" w:cs="Times New Roman"/>
          <w:sz w:val="27"/>
          <w:szCs w:val="27"/>
        </w:rPr>
        <w:t>provided</w:t>
      </w:r>
      <w:r w:rsidR="00954F33" w:rsidRPr="00FF72BA">
        <w:rPr>
          <w:rFonts w:ascii="Times New Roman" w:hAnsi="Times New Roman" w:cs="Times New Roman"/>
          <w:sz w:val="27"/>
          <w:szCs w:val="27"/>
        </w:rPr>
        <w:t xml:space="preserve"> us </w:t>
      </w:r>
      <w:r w:rsidR="006066EF" w:rsidRPr="00FF72BA">
        <w:rPr>
          <w:rFonts w:ascii="Times New Roman" w:hAnsi="Times New Roman" w:cs="Times New Roman"/>
          <w:sz w:val="27"/>
          <w:szCs w:val="27"/>
        </w:rPr>
        <w:t xml:space="preserve">through his </w:t>
      </w:r>
      <w:r w:rsidRPr="00FF72BA">
        <w:rPr>
          <w:rFonts w:ascii="Times New Roman" w:hAnsi="Times New Roman" w:cs="Times New Roman"/>
          <w:sz w:val="27"/>
          <w:szCs w:val="27"/>
        </w:rPr>
        <w:t>Word</w:t>
      </w:r>
      <w:r w:rsidR="006066EF" w:rsidRPr="00FF72BA">
        <w:rPr>
          <w:rFonts w:ascii="Times New Roman" w:hAnsi="Times New Roman" w:cs="Times New Roman"/>
          <w:sz w:val="27"/>
          <w:szCs w:val="27"/>
        </w:rPr>
        <w:t xml:space="preserve"> in the</w:t>
      </w:r>
      <w:r w:rsidR="00954F33" w:rsidRPr="00FF72BA">
        <w:rPr>
          <w:rFonts w:ascii="Times New Roman" w:hAnsi="Times New Roman" w:cs="Times New Roman"/>
          <w:sz w:val="27"/>
          <w:szCs w:val="27"/>
        </w:rPr>
        <w:t xml:space="preserve"> bible</w:t>
      </w:r>
      <w:r w:rsidR="007603B9" w:rsidRPr="00FF72BA">
        <w:rPr>
          <w:rFonts w:ascii="Times New Roman" w:hAnsi="Times New Roman" w:cs="Times New Roman"/>
          <w:sz w:val="27"/>
          <w:szCs w:val="27"/>
        </w:rPr>
        <w:t>;</w:t>
      </w:r>
      <w:r w:rsidR="00954F33" w:rsidRPr="00FF72BA">
        <w:rPr>
          <w:rFonts w:ascii="Times New Roman" w:hAnsi="Times New Roman" w:cs="Times New Roman"/>
          <w:sz w:val="27"/>
          <w:szCs w:val="27"/>
        </w:rPr>
        <w:t xml:space="preserve"> </w:t>
      </w:r>
      <w:r w:rsidR="00A06E69" w:rsidRPr="00FF72BA">
        <w:rPr>
          <w:rFonts w:ascii="Times New Roman" w:hAnsi="Times New Roman" w:cs="Times New Roman"/>
          <w:sz w:val="27"/>
          <w:szCs w:val="27"/>
        </w:rPr>
        <w:t>these</w:t>
      </w:r>
      <w:r w:rsidR="00FB1A67">
        <w:rPr>
          <w:rFonts w:ascii="Times New Roman" w:hAnsi="Times New Roman" w:cs="Times New Roman"/>
          <w:sz w:val="27"/>
          <w:szCs w:val="27"/>
        </w:rPr>
        <w:t xml:space="preserve"> are</w:t>
      </w:r>
      <w:r w:rsidRPr="00FF72BA">
        <w:rPr>
          <w:rFonts w:ascii="Times New Roman" w:hAnsi="Times New Roman" w:cs="Times New Roman"/>
          <w:sz w:val="27"/>
          <w:szCs w:val="27"/>
        </w:rPr>
        <w:t xml:space="preserve"> </w:t>
      </w:r>
      <w:r w:rsidR="00A9254D" w:rsidRPr="00FF72BA">
        <w:rPr>
          <w:rFonts w:ascii="Times New Roman" w:hAnsi="Times New Roman" w:cs="Times New Roman"/>
          <w:sz w:val="27"/>
          <w:szCs w:val="27"/>
        </w:rPr>
        <w:t xml:space="preserve">boundless </w:t>
      </w:r>
      <w:r w:rsidR="007603B9" w:rsidRPr="00FF72BA">
        <w:rPr>
          <w:rFonts w:ascii="Times New Roman" w:hAnsi="Times New Roman" w:cs="Times New Roman"/>
          <w:sz w:val="27"/>
          <w:szCs w:val="27"/>
        </w:rPr>
        <w:t>riches</w:t>
      </w:r>
      <w:r w:rsidR="00954F33" w:rsidRPr="00FF72BA">
        <w:rPr>
          <w:rFonts w:ascii="Times New Roman" w:hAnsi="Times New Roman" w:cs="Times New Roman"/>
          <w:sz w:val="27"/>
          <w:szCs w:val="27"/>
        </w:rPr>
        <w:t xml:space="preserve"> of wisdom and </w:t>
      </w:r>
      <w:r w:rsidRPr="00FF72BA">
        <w:rPr>
          <w:rFonts w:ascii="Times New Roman" w:hAnsi="Times New Roman" w:cs="Times New Roman"/>
          <w:sz w:val="27"/>
          <w:szCs w:val="27"/>
        </w:rPr>
        <w:t>power</w:t>
      </w:r>
      <w:r w:rsidR="00954F33" w:rsidRPr="00FF72BA">
        <w:rPr>
          <w:rFonts w:ascii="Times New Roman" w:hAnsi="Times New Roman" w:cs="Times New Roman"/>
          <w:sz w:val="27"/>
          <w:szCs w:val="27"/>
        </w:rPr>
        <w:t xml:space="preserve"> </w:t>
      </w:r>
      <w:r w:rsidR="00FB1A67">
        <w:rPr>
          <w:rFonts w:ascii="Times New Roman" w:hAnsi="Times New Roman" w:cs="Times New Roman"/>
          <w:sz w:val="27"/>
          <w:szCs w:val="27"/>
        </w:rPr>
        <w:t xml:space="preserve">given </w:t>
      </w:r>
      <w:r w:rsidR="00954F33" w:rsidRPr="00FF72BA">
        <w:rPr>
          <w:rFonts w:ascii="Times New Roman" w:hAnsi="Times New Roman" w:cs="Times New Roman"/>
          <w:sz w:val="27"/>
          <w:szCs w:val="27"/>
        </w:rPr>
        <w:t xml:space="preserve">for </w:t>
      </w:r>
      <w:r w:rsidRPr="00FF72BA">
        <w:rPr>
          <w:rFonts w:ascii="Times New Roman" w:hAnsi="Times New Roman" w:cs="Times New Roman"/>
          <w:sz w:val="27"/>
          <w:szCs w:val="27"/>
        </w:rPr>
        <w:t>our</w:t>
      </w:r>
      <w:r w:rsidR="00954F33" w:rsidRPr="00FF72BA">
        <w:rPr>
          <w:rFonts w:ascii="Times New Roman" w:hAnsi="Times New Roman" w:cs="Times New Roman"/>
          <w:sz w:val="27"/>
          <w:szCs w:val="27"/>
        </w:rPr>
        <w:t xml:space="preserve"> fruitful </w:t>
      </w:r>
      <w:r w:rsidR="00A9254D" w:rsidRPr="00FF72BA">
        <w:rPr>
          <w:rFonts w:ascii="Times New Roman" w:hAnsi="Times New Roman" w:cs="Times New Roman"/>
          <w:sz w:val="27"/>
          <w:szCs w:val="27"/>
        </w:rPr>
        <w:t>living</w:t>
      </w:r>
      <w:r w:rsidR="00954F33" w:rsidRPr="00FF72BA">
        <w:rPr>
          <w:rFonts w:ascii="Times New Roman" w:hAnsi="Times New Roman" w:cs="Times New Roman"/>
          <w:sz w:val="27"/>
          <w:szCs w:val="27"/>
        </w:rPr>
        <w:t xml:space="preserve"> in the world.  Reading the Word </w:t>
      </w:r>
      <w:r w:rsidR="00343798">
        <w:rPr>
          <w:rFonts w:ascii="Times New Roman" w:hAnsi="Times New Roman" w:cs="Times New Roman"/>
          <w:sz w:val="27"/>
          <w:szCs w:val="27"/>
        </w:rPr>
        <w:t xml:space="preserve">regularly </w:t>
      </w:r>
      <w:r w:rsidR="00954F33" w:rsidRPr="00FF72BA">
        <w:rPr>
          <w:rFonts w:ascii="Times New Roman" w:hAnsi="Times New Roman" w:cs="Times New Roman"/>
          <w:sz w:val="27"/>
          <w:szCs w:val="27"/>
        </w:rPr>
        <w:t>is an indicat</w:t>
      </w:r>
      <w:r w:rsidR="00FB1A67">
        <w:rPr>
          <w:rFonts w:ascii="Times New Roman" w:hAnsi="Times New Roman" w:cs="Times New Roman"/>
          <w:sz w:val="27"/>
          <w:szCs w:val="27"/>
        </w:rPr>
        <w:t>or</w:t>
      </w:r>
      <w:r w:rsidR="00954F33" w:rsidRPr="00FF72BA">
        <w:rPr>
          <w:rFonts w:ascii="Times New Roman" w:hAnsi="Times New Roman" w:cs="Times New Roman"/>
          <w:sz w:val="27"/>
          <w:szCs w:val="27"/>
        </w:rPr>
        <w:t xml:space="preserve"> </w:t>
      </w:r>
      <w:r w:rsidR="00FB1A67">
        <w:rPr>
          <w:rFonts w:ascii="Times New Roman" w:hAnsi="Times New Roman" w:cs="Times New Roman"/>
          <w:sz w:val="27"/>
          <w:szCs w:val="27"/>
        </w:rPr>
        <w:t>of how</w:t>
      </w:r>
      <w:r w:rsidR="00954F33" w:rsidRPr="00FF72BA">
        <w:rPr>
          <w:rFonts w:ascii="Times New Roman" w:hAnsi="Times New Roman" w:cs="Times New Roman"/>
          <w:sz w:val="27"/>
          <w:szCs w:val="27"/>
        </w:rPr>
        <w:t xml:space="preserve"> truly </w:t>
      </w:r>
      <w:r w:rsidR="00FB1A67">
        <w:rPr>
          <w:rFonts w:ascii="Times New Roman" w:hAnsi="Times New Roman" w:cs="Times New Roman"/>
          <w:sz w:val="27"/>
          <w:szCs w:val="27"/>
        </w:rPr>
        <w:t xml:space="preserve">we </w:t>
      </w:r>
      <w:r w:rsidR="00954F33" w:rsidRPr="00FF72BA">
        <w:rPr>
          <w:rFonts w:ascii="Times New Roman" w:hAnsi="Times New Roman" w:cs="Times New Roman"/>
          <w:sz w:val="27"/>
          <w:szCs w:val="27"/>
        </w:rPr>
        <w:t xml:space="preserve">love </w:t>
      </w:r>
      <w:r w:rsidR="00A9254D" w:rsidRPr="00FF72BA">
        <w:rPr>
          <w:rFonts w:ascii="Times New Roman" w:hAnsi="Times New Roman" w:cs="Times New Roman"/>
          <w:sz w:val="27"/>
          <w:szCs w:val="27"/>
        </w:rPr>
        <w:t>the Lord</w:t>
      </w:r>
      <w:r w:rsidR="00954F33" w:rsidRPr="00FF72BA">
        <w:rPr>
          <w:rFonts w:ascii="Times New Roman" w:hAnsi="Times New Roman" w:cs="Times New Roman"/>
          <w:sz w:val="27"/>
          <w:szCs w:val="27"/>
        </w:rPr>
        <w:t xml:space="preserve">; </w:t>
      </w:r>
      <w:r w:rsidR="007603B9" w:rsidRPr="00FF72BA">
        <w:rPr>
          <w:rFonts w:ascii="Times New Roman" w:hAnsi="Times New Roman" w:cs="Times New Roman"/>
          <w:sz w:val="27"/>
          <w:szCs w:val="27"/>
        </w:rPr>
        <w:t xml:space="preserve">there can’t be </w:t>
      </w:r>
      <w:r w:rsidR="00A9254D" w:rsidRPr="00FF72BA">
        <w:rPr>
          <w:rFonts w:ascii="Times New Roman" w:hAnsi="Times New Roman" w:cs="Times New Roman"/>
          <w:sz w:val="27"/>
          <w:szCs w:val="27"/>
        </w:rPr>
        <w:t>any</w:t>
      </w:r>
      <w:r w:rsidR="007603B9" w:rsidRPr="00FF72BA">
        <w:rPr>
          <w:rFonts w:ascii="Times New Roman" w:hAnsi="Times New Roman" w:cs="Times New Roman"/>
          <w:sz w:val="27"/>
          <w:szCs w:val="27"/>
        </w:rPr>
        <w:t xml:space="preserve"> reason</w:t>
      </w:r>
      <w:r w:rsidR="00954F33" w:rsidRPr="00FF72BA">
        <w:rPr>
          <w:rFonts w:ascii="Times New Roman" w:hAnsi="Times New Roman" w:cs="Times New Roman"/>
          <w:sz w:val="27"/>
          <w:szCs w:val="27"/>
        </w:rPr>
        <w:t xml:space="preserve"> why we </w:t>
      </w:r>
      <w:r w:rsidR="00343798">
        <w:rPr>
          <w:rFonts w:ascii="Times New Roman" w:hAnsi="Times New Roman" w:cs="Times New Roman"/>
          <w:sz w:val="27"/>
          <w:szCs w:val="27"/>
        </w:rPr>
        <w:t>are not in the practice of reading the</w:t>
      </w:r>
      <w:r w:rsidRPr="00FF72BA">
        <w:rPr>
          <w:rFonts w:ascii="Times New Roman" w:hAnsi="Times New Roman" w:cs="Times New Roman"/>
          <w:sz w:val="27"/>
          <w:szCs w:val="27"/>
        </w:rPr>
        <w:t xml:space="preserve"> Word</w:t>
      </w:r>
      <w:r w:rsidR="00954F33" w:rsidRPr="00FF72BA">
        <w:rPr>
          <w:rFonts w:ascii="Times New Roman" w:hAnsi="Times New Roman" w:cs="Times New Roman"/>
          <w:sz w:val="27"/>
          <w:szCs w:val="27"/>
        </w:rPr>
        <w:t xml:space="preserve"> </w:t>
      </w:r>
      <w:r w:rsidR="00A06E69">
        <w:rPr>
          <w:rFonts w:ascii="Times New Roman" w:hAnsi="Times New Roman" w:cs="Times New Roman"/>
          <w:sz w:val="27"/>
          <w:szCs w:val="27"/>
        </w:rPr>
        <w:t xml:space="preserve">daily </w:t>
      </w:r>
      <w:r w:rsidR="00FB1A67">
        <w:rPr>
          <w:rFonts w:ascii="Times New Roman" w:hAnsi="Times New Roman" w:cs="Times New Roman"/>
          <w:sz w:val="27"/>
          <w:szCs w:val="27"/>
        </w:rPr>
        <w:t>when</w:t>
      </w:r>
      <w:r w:rsidR="00A9254D" w:rsidRPr="00FF72BA">
        <w:rPr>
          <w:rFonts w:ascii="Times New Roman" w:hAnsi="Times New Roman" w:cs="Times New Roman"/>
          <w:sz w:val="27"/>
          <w:szCs w:val="27"/>
        </w:rPr>
        <w:t xml:space="preserve"> </w:t>
      </w:r>
      <w:r w:rsidRPr="00FF72BA">
        <w:rPr>
          <w:rFonts w:ascii="Times New Roman" w:hAnsi="Times New Roman" w:cs="Times New Roman"/>
          <w:sz w:val="27"/>
          <w:szCs w:val="27"/>
        </w:rPr>
        <w:t xml:space="preserve">we consider </w:t>
      </w:r>
      <w:r w:rsidR="00343798">
        <w:rPr>
          <w:rFonts w:ascii="Times New Roman" w:hAnsi="Times New Roman" w:cs="Times New Roman"/>
          <w:sz w:val="27"/>
          <w:szCs w:val="27"/>
        </w:rPr>
        <w:t>the One who gave them is</w:t>
      </w:r>
      <w:r w:rsidR="007603B9" w:rsidRPr="00FF72BA">
        <w:rPr>
          <w:rFonts w:ascii="Times New Roman" w:hAnsi="Times New Roman" w:cs="Times New Roman"/>
          <w:sz w:val="27"/>
          <w:szCs w:val="27"/>
        </w:rPr>
        <w:t xml:space="preserve"> supreme</w:t>
      </w:r>
      <w:r w:rsidR="00954F33" w:rsidRPr="00FF72BA">
        <w:rPr>
          <w:rFonts w:ascii="Times New Roman" w:hAnsi="Times New Roman" w:cs="Times New Roman"/>
          <w:sz w:val="27"/>
          <w:szCs w:val="27"/>
        </w:rPr>
        <w:t xml:space="preserve"> </w:t>
      </w:r>
      <w:r w:rsidR="00A06E69">
        <w:rPr>
          <w:rFonts w:ascii="Times New Roman" w:hAnsi="Times New Roman" w:cs="Times New Roman"/>
          <w:sz w:val="27"/>
          <w:szCs w:val="27"/>
        </w:rPr>
        <w:t>to our</w:t>
      </w:r>
      <w:r w:rsidR="00954F33" w:rsidRPr="00FF72BA">
        <w:rPr>
          <w:rFonts w:ascii="Times New Roman" w:hAnsi="Times New Roman" w:cs="Times New Roman"/>
          <w:sz w:val="27"/>
          <w:szCs w:val="27"/>
        </w:rPr>
        <w:t xml:space="preserve"> life.</w:t>
      </w:r>
      <w:r w:rsidR="007603B9" w:rsidRPr="00FF72BA">
        <w:rPr>
          <w:rFonts w:ascii="Times New Roman" w:hAnsi="Times New Roman" w:cs="Times New Roman"/>
          <w:sz w:val="27"/>
          <w:szCs w:val="27"/>
        </w:rPr>
        <w:t xml:space="preserve">  </w:t>
      </w:r>
      <w:r w:rsidR="00A9254D" w:rsidRPr="00FF72BA">
        <w:rPr>
          <w:rFonts w:ascii="Times New Roman" w:hAnsi="Times New Roman" w:cs="Times New Roman"/>
          <w:sz w:val="27"/>
          <w:szCs w:val="27"/>
        </w:rPr>
        <w:t>Remember wat</w:t>
      </w:r>
      <w:r w:rsidR="007603B9" w:rsidRPr="00FF72BA">
        <w:rPr>
          <w:rFonts w:ascii="Times New Roman" w:hAnsi="Times New Roman" w:cs="Times New Roman"/>
          <w:sz w:val="27"/>
          <w:szCs w:val="27"/>
        </w:rPr>
        <w:t xml:space="preserve"> Jesus’ disciples </w:t>
      </w:r>
      <w:r w:rsidRPr="00FF72BA">
        <w:rPr>
          <w:rFonts w:ascii="Times New Roman" w:hAnsi="Times New Roman" w:cs="Times New Roman"/>
          <w:sz w:val="27"/>
          <w:szCs w:val="27"/>
        </w:rPr>
        <w:t xml:space="preserve">once </w:t>
      </w:r>
      <w:r w:rsidR="007603B9" w:rsidRPr="00FF72BA">
        <w:rPr>
          <w:rFonts w:ascii="Times New Roman" w:hAnsi="Times New Roman" w:cs="Times New Roman"/>
          <w:sz w:val="27"/>
          <w:szCs w:val="27"/>
        </w:rPr>
        <w:t xml:space="preserve">confessed </w:t>
      </w:r>
      <w:r w:rsidR="00DA69A8" w:rsidRPr="00FF72BA">
        <w:rPr>
          <w:rFonts w:ascii="Times New Roman" w:hAnsi="Times New Roman" w:cs="Times New Roman"/>
          <w:sz w:val="27"/>
          <w:szCs w:val="27"/>
        </w:rPr>
        <w:t>to</w:t>
      </w:r>
      <w:r w:rsidR="007603B9" w:rsidRPr="00FF72BA">
        <w:rPr>
          <w:rFonts w:ascii="Times New Roman" w:hAnsi="Times New Roman" w:cs="Times New Roman"/>
          <w:sz w:val="27"/>
          <w:szCs w:val="27"/>
        </w:rPr>
        <w:t xml:space="preserve"> him: </w:t>
      </w:r>
      <w:r w:rsidR="00DA69A8" w:rsidRPr="00FF72BA">
        <w:rPr>
          <w:rFonts w:ascii="Times New Roman" w:hAnsi="Times New Roman" w:cs="Times New Roman"/>
          <w:sz w:val="27"/>
          <w:szCs w:val="27"/>
        </w:rPr>
        <w:t>“Lord, to whom can we go?  You</w:t>
      </w:r>
      <w:r w:rsidR="00A06E69">
        <w:rPr>
          <w:rFonts w:ascii="Times New Roman" w:hAnsi="Times New Roman" w:cs="Times New Roman"/>
          <w:sz w:val="27"/>
          <w:szCs w:val="27"/>
        </w:rPr>
        <w:t xml:space="preserve"> have the words of eternal life</w:t>
      </w:r>
      <w:r w:rsidR="00DA69A8" w:rsidRPr="00FF72BA">
        <w:rPr>
          <w:rFonts w:ascii="Times New Roman" w:hAnsi="Times New Roman" w:cs="Times New Roman"/>
          <w:sz w:val="27"/>
          <w:szCs w:val="27"/>
        </w:rPr>
        <w:t xml:space="preserve">” </w:t>
      </w:r>
      <w:r w:rsidR="00A06E69">
        <w:rPr>
          <w:rFonts w:ascii="Times New Roman" w:hAnsi="Times New Roman" w:cs="Times New Roman"/>
          <w:sz w:val="27"/>
          <w:szCs w:val="27"/>
        </w:rPr>
        <w:t>(Jn. 6:68).</w:t>
      </w:r>
      <w:r w:rsidR="00DA69A8" w:rsidRPr="00FF72BA">
        <w:rPr>
          <w:rFonts w:ascii="Times New Roman" w:hAnsi="Times New Roman" w:cs="Times New Roman"/>
          <w:sz w:val="27"/>
          <w:szCs w:val="27"/>
        </w:rPr>
        <w:t xml:space="preserve"> If the bible has the power to </w:t>
      </w:r>
      <w:r w:rsidR="00A9254D" w:rsidRPr="00FF72BA">
        <w:rPr>
          <w:rFonts w:ascii="Times New Roman" w:hAnsi="Times New Roman" w:cs="Times New Roman"/>
          <w:sz w:val="27"/>
          <w:szCs w:val="27"/>
        </w:rPr>
        <w:t>take</w:t>
      </w:r>
      <w:r w:rsidR="00DA69A8" w:rsidRPr="00FF72BA">
        <w:rPr>
          <w:rFonts w:ascii="Times New Roman" w:hAnsi="Times New Roman" w:cs="Times New Roman"/>
          <w:sz w:val="27"/>
          <w:szCs w:val="27"/>
        </w:rPr>
        <w:t xml:space="preserve"> us </w:t>
      </w:r>
      <w:r w:rsidR="00A9254D" w:rsidRPr="00FF72BA">
        <w:rPr>
          <w:rFonts w:ascii="Times New Roman" w:hAnsi="Times New Roman" w:cs="Times New Roman"/>
          <w:sz w:val="27"/>
          <w:szCs w:val="27"/>
        </w:rPr>
        <w:t>to</w:t>
      </w:r>
      <w:r w:rsidR="00DA69A8" w:rsidRPr="00FF72BA">
        <w:rPr>
          <w:rFonts w:ascii="Times New Roman" w:hAnsi="Times New Roman" w:cs="Times New Roman"/>
          <w:sz w:val="27"/>
          <w:szCs w:val="27"/>
        </w:rPr>
        <w:t xml:space="preserve"> eternal life, </w:t>
      </w:r>
      <w:r w:rsidR="00A9254D" w:rsidRPr="00FF72BA">
        <w:rPr>
          <w:rFonts w:ascii="Times New Roman" w:hAnsi="Times New Roman" w:cs="Times New Roman"/>
          <w:sz w:val="27"/>
          <w:szCs w:val="27"/>
        </w:rPr>
        <w:t xml:space="preserve">it </w:t>
      </w:r>
      <w:r w:rsidR="00A06E69">
        <w:rPr>
          <w:rFonts w:ascii="Times New Roman" w:hAnsi="Times New Roman" w:cs="Times New Roman"/>
          <w:sz w:val="27"/>
          <w:szCs w:val="27"/>
        </w:rPr>
        <w:t xml:space="preserve">wouldn’t be </w:t>
      </w:r>
      <w:r w:rsidR="00964725" w:rsidRPr="00FF72BA">
        <w:rPr>
          <w:rFonts w:ascii="Times New Roman" w:hAnsi="Times New Roman" w:cs="Times New Roman"/>
          <w:sz w:val="27"/>
          <w:szCs w:val="27"/>
        </w:rPr>
        <w:t xml:space="preserve">a smart thing </w:t>
      </w:r>
      <w:r w:rsidR="00343798">
        <w:rPr>
          <w:rFonts w:ascii="Times New Roman" w:hAnsi="Times New Roman" w:cs="Times New Roman"/>
          <w:sz w:val="27"/>
          <w:szCs w:val="27"/>
        </w:rPr>
        <w:t xml:space="preserve">at all </w:t>
      </w:r>
      <w:r w:rsidR="00964725" w:rsidRPr="00FF72BA">
        <w:rPr>
          <w:rFonts w:ascii="Times New Roman" w:hAnsi="Times New Roman" w:cs="Times New Roman"/>
          <w:sz w:val="27"/>
          <w:szCs w:val="27"/>
        </w:rPr>
        <w:t>to miss it</w:t>
      </w:r>
      <w:r w:rsidR="00A9254D" w:rsidRPr="00FF72BA">
        <w:rPr>
          <w:rFonts w:ascii="Times New Roman" w:hAnsi="Times New Roman" w:cs="Times New Roman"/>
          <w:sz w:val="27"/>
          <w:szCs w:val="27"/>
        </w:rPr>
        <w:t>.</w:t>
      </w:r>
    </w:p>
    <w:p w:rsidR="00A9254D" w:rsidRPr="00FF72BA" w:rsidRDefault="00A9254D" w:rsidP="00954F33">
      <w:pPr>
        <w:pStyle w:val="NoSpacing"/>
        <w:rPr>
          <w:rFonts w:ascii="Times New Roman" w:hAnsi="Times New Roman" w:cs="Times New Roman"/>
          <w:sz w:val="27"/>
          <w:szCs w:val="27"/>
        </w:rPr>
      </w:pPr>
      <w:r w:rsidRPr="00FF72BA">
        <w:rPr>
          <w:rFonts w:ascii="Times New Roman" w:hAnsi="Times New Roman" w:cs="Times New Roman"/>
          <w:sz w:val="27"/>
          <w:szCs w:val="27"/>
        </w:rPr>
        <w:t>May the upcoming Thanksgiving and Christmas seasons be a time of reded</w:t>
      </w:r>
      <w:r w:rsidR="00964725" w:rsidRPr="00FF72BA">
        <w:rPr>
          <w:rFonts w:ascii="Times New Roman" w:hAnsi="Times New Roman" w:cs="Times New Roman"/>
          <w:sz w:val="27"/>
          <w:szCs w:val="27"/>
        </w:rPr>
        <w:t>icating our life to Jesus</w:t>
      </w:r>
      <w:r w:rsidR="009A2518">
        <w:rPr>
          <w:rFonts w:ascii="Times New Roman" w:hAnsi="Times New Roman" w:cs="Times New Roman"/>
          <w:sz w:val="27"/>
          <w:szCs w:val="27"/>
        </w:rPr>
        <w:t>!</w:t>
      </w:r>
    </w:p>
    <w:p w:rsidR="00DA69A8" w:rsidRDefault="009A2518" w:rsidP="00954F33">
      <w:pPr>
        <w:pStyle w:val="NoSpacing"/>
        <w:rPr>
          <w:rFonts w:ascii="Times New Roman" w:hAnsi="Times New Roman" w:cs="Times New Roman"/>
          <w:sz w:val="27"/>
          <w:szCs w:val="27"/>
        </w:rPr>
      </w:pPr>
      <w:r>
        <w:rPr>
          <w:rFonts w:ascii="Times New Roman" w:hAnsi="Times New Roman" w:cs="Times New Roman"/>
          <w:sz w:val="27"/>
          <w:szCs w:val="27"/>
        </w:rPr>
        <w:t xml:space="preserve"> </w:t>
      </w:r>
    </w:p>
    <w:p w:rsidR="001F6C0B" w:rsidRDefault="009A2518" w:rsidP="00954F33">
      <w:pPr>
        <w:pStyle w:val="NoSpacing"/>
        <w:rPr>
          <w:rFonts w:ascii="Times New Roman" w:hAnsi="Times New Roman" w:cs="Times New Roman"/>
          <w:sz w:val="27"/>
          <w:szCs w:val="27"/>
        </w:rPr>
        <w:sectPr w:rsidR="001F6C0B" w:rsidSect="009A2518">
          <w:pgSz w:w="12240" w:h="15840"/>
          <w:pgMar w:top="720" w:right="1440" w:bottom="720" w:left="1440" w:header="720" w:footer="720" w:gutter="0"/>
          <w:cols w:space="720"/>
          <w:docGrid w:linePitch="360"/>
        </w:sectPr>
      </w:pPr>
      <w:r>
        <w:rPr>
          <w:rFonts w:ascii="Times New Roman" w:hAnsi="Times New Roman" w:cs="Times New Roman"/>
          <w:sz w:val="27"/>
          <w:szCs w:val="27"/>
        </w:rPr>
        <w:t>Harsha</w:t>
      </w:r>
    </w:p>
    <w:p w:rsidR="001F6C0B" w:rsidRPr="00274FF5" w:rsidRDefault="001F6C0B" w:rsidP="001F6C0B">
      <w:pPr>
        <w:pStyle w:val="BodyText"/>
        <w:pBdr>
          <w:top w:val="single" w:sz="4" w:space="1" w:color="auto"/>
          <w:left w:val="single" w:sz="4" w:space="4" w:color="auto"/>
          <w:bottom w:val="single" w:sz="4" w:space="1" w:color="auto"/>
          <w:right w:val="single" w:sz="4" w:space="4" w:color="auto"/>
        </w:pBdr>
        <w:jc w:val="center"/>
        <w:outlineLvl w:val="0"/>
        <w:rPr>
          <w:b/>
          <w:sz w:val="28"/>
        </w:rPr>
      </w:pPr>
      <w:r w:rsidRPr="00274FF5">
        <w:rPr>
          <w:b/>
          <w:sz w:val="28"/>
        </w:rPr>
        <w:lastRenderedPageBreak/>
        <w:t>EDUCATION WORK AREA</w:t>
      </w:r>
    </w:p>
    <w:p w:rsidR="001F6C0B" w:rsidRPr="00D52B54" w:rsidRDefault="001F6C0B" w:rsidP="001F6C0B">
      <w:pPr>
        <w:pStyle w:val="BodyText"/>
        <w:outlineLvl w:val="0"/>
        <w:rPr>
          <w:sz w:val="8"/>
          <w:szCs w:val="8"/>
        </w:rPr>
      </w:pPr>
      <w:r>
        <w:rPr>
          <w:sz w:val="16"/>
        </w:rPr>
        <w:t xml:space="preserve"> </w:t>
      </w:r>
    </w:p>
    <w:p w:rsidR="001F6C0B" w:rsidRPr="00EC16A1" w:rsidRDefault="001F6C0B" w:rsidP="001F6C0B">
      <w:pPr>
        <w:rPr>
          <w:sz w:val="12"/>
          <w:szCs w:val="12"/>
        </w:rPr>
      </w:pPr>
      <w:r>
        <w:rPr>
          <w:sz w:val="24"/>
          <w:szCs w:val="24"/>
        </w:rPr>
        <w:t xml:space="preserve"> </w:t>
      </w:r>
      <w:r>
        <w:rPr>
          <w:sz w:val="12"/>
          <w:szCs w:val="12"/>
        </w:rPr>
        <w:t xml:space="preserve"> </w:t>
      </w:r>
    </w:p>
    <w:p w:rsidR="001F6C0B" w:rsidRDefault="001F6C0B" w:rsidP="001F6C0B">
      <w:pPr>
        <w:pStyle w:val="NoSpacing"/>
        <w:jc w:val="center"/>
        <w:rPr>
          <w:rFonts w:ascii="Times New Roman" w:hAnsi="Times New Roman"/>
          <w:sz w:val="24"/>
          <w:szCs w:val="24"/>
        </w:rPr>
      </w:pPr>
    </w:p>
    <w:p w:rsidR="001F6C0B" w:rsidRDefault="001F6C0B" w:rsidP="001F6C0B">
      <w:pPr>
        <w:pStyle w:val="NoSpacing"/>
        <w:rPr>
          <w:rFonts w:ascii="Times New Roman" w:hAnsi="Times New Roman"/>
          <w:sz w:val="24"/>
          <w:szCs w:val="24"/>
        </w:rPr>
      </w:pPr>
    </w:p>
    <w:p w:rsidR="001F6C0B" w:rsidRDefault="001F6C0B" w:rsidP="001F6C0B">
      <w:pPr>
        <w:pStyle w:val="NoSpacing"/>
        <w:rPr>
          <w:rFonts w:ascii="Times New Roman" w:hAnsi="Times New Roman"/>
          <w:sz w:val="24"/>
          <w:szCs w:val="24"/>
        </w:rPr>
      </w:pPr>
    </w:p>
    <w:p w:rsidR="001F6C0B" w:rsidRDefault="001F6C0B" w:rsidP="001F6C0B">
      <w:pPr>
        <w:pStyle w:val="NoSpacing"/>
        <w:rPr>
          <w:rFonts w:ascii="Times New Roman" w:hAnsi="Times New Roman"/>
          <w:sz w:val="24"/>
          <w:szCs w:val="24"/>
        </w:rPr>
      </w:pPr>
    </w:p>
    <w:p w:rsidR="001F6C0B" w:rsidRDefault="001F6C0B" w:rsidP="001F6C0B">
      <w:pPr>
        <w:pStyle w:val="NoSpacing"/>
        <w:jc w:val="center"/>
        <w:rPr>
          <w:rFonts w:ascii="Times New Roman" w:hAnsi="Times New Roman"/>
          <w:sz w:val="24"/>
          <w:szCs w:val="24"/>
        </w:rPr>
      </w:pPr>
      <w:r>
        <w:rPr>
          <w:rFonts w:ascii="Times New Roman" w:hAnsi="Times New Roman"/>
          <w:b/>
          <w:sz w:val="24"/>
          <w:szCs w:val="24"/>
        </w:rPr>
        <w:t xml:space="preserve">In Need of Sunday </w:t>
      </w:r>
      <w:proofErr w:type="gramStart"/>
      <w:r>
        <w:rPr>
          <w:rFonts w:ascii="Times New Roman" w:hAnsi="Times New Roman"/>
          <w:b/>
          <w:sz w:val="24"/>
          <w:szCs w:val="24"/>
        </w:rPr>
        <w:t>School</w:t>
      </w:r>
      <w:proofErr w:type="gramEnd"/>
      <w:r>
        <w:rPr>
          <w:rFonts w:ascii="Times New Roman" w:hAnsi="Times New Roman"/>
          <w:b/>
          <w:sz w:val="24"/>
          <w:szCs w:val="24"/>
        </w:rPr>
        <w:t xml:space="preserve"> Teachers</w:t>
      </w:r>
    </w:p>
    <w:p w:rsidR="001F6C0B" w:rsidRDefault="001F6C0B" w:rsidP="001F6C0B">
      <w:pPr>
        <w:pStyle w:val="NoSpacing"/>
        <w:jc w:val="center"/>
        <w:rPr>
          <w:rFonts w:ascii="Times New Roman" w:hAnsi="Times New Roman"/>
          <w:sz w:val="24"/>
          <w:szCs w:val="24"/>
        </w:rPr>
      </w:pPr>
      <w:r>
        <w:rPr>
          <w:rFonts w:ascii="Times New Roman" w:hAnsi="Times New Roman"/>
          <w:sz w:val="24"/>
          <w:szCs w:val="24"/>
        </w:rPr>
        <w:t xml:space="preserve">We are in desperate need of Sunday school teachers. You don’t have to be a teacher to lead the children in Sunday school. All you need is a desire to help guide children, read the bible or a bible story, and have a conversation with the kids. If you could spare 30-45 minutes once a month we would love to have you join our team and help guide the youth of our church. Please talk to Tammie or Steve Smith or </w:t>
      </w:r>
      <w:proofErr w:type="spellStart"/>
      <w:r>
        <w:rPr>
          <w:rFonts w:ascii="Times New Roman" w:hAnsi="Times New Roman"/>
          <w:sz w:val="24"/>
          <w:szCs w:val="24"/>
        </w:rPr>
        <w:t>Loree</w:t>
      </w:r>
      <w:proofErr w:type="spellEnd"/>
      <w:r>
        <w:rPr>
          <w:rFonts w:ascii="Times New Roman" w:hAnsi="Times New Roman"/>
          <w:sz w:val="24"/>
          <w:szCs w:val="24"/>
        </w:rPr>
        <w:t xml:space="preserve"> </w:t>
      </w:r>
      <w:proofErr w:type="spellStart"/>
      <w:r>
        <w:rPr>
          <w:rFonts w:ascii="Times New Roman" w:hAnsi="Times New Roman"/>
          <w:sz w:val="24"/>
          <w:szCs w:val="24"/>
        </w:rPr>
        <w:t>Simuncak</w:t>
      </w:r>
      <w:proofErr w:type="spellEnd"/>
      <w:r>
        <w:rPr>
          <w:rFonts w:ascii="Times New Roman" w:hAnsi="Times New Roman"/>
          <w:sz w:val="24"/>
          <w:szCs w:val="24"/>
        </w:rPr>
        <w:t xml:space="preserve"> if you are able. We need you! Thanks.</w:t>
      </w:r>
    </w:p>
    <w:p w:rsidR="001F6C0B" w:rsidRDefault="001F6C0B" w:rsidP="001F6C0B">
      <w:pPr>
        <w:pStyle w:val="NoSpacing"/>
        <w:jc w:val="right"/>
        <w:rPr>
          <w:rFonts w:ascii="Times New Roman" w:hAnsi="Times New Roman"/>
          <w:i/>
          <w:sz w:val="24"/>
          <w:szCs w:val="24"/>
        </w:rPr>
      </w:pPr>
      <w:r>
        <w:rPr>
          <w:rFonts w:ascii="Times New Roman" w:hAnsi="Times New Roman"/>
          <w:i/>
          <w:sz w:val="24"/>
          <w:szCs w:val="24"/>
        </w:rPr>
        <w:t>The Education Work Area</w:t>
      </w:r>
    </w:p>
    <w:p w:rsidR="001F6C0B" w:rsidRDefault="001F6C0B" w:rsidP="001F6C0B">
      <w:pPr>
        <w:pStyle w:val="NoSpacing"/>
        <w:jc w:val="right"/>
        <w:rPr>
          <w:rFonts w:ascii="Times New Roman" w:hAnsi="Times New Roman"/>
          <w:i/>
          <w:sz w:val="24"/>
          <w:szCs w:val="24"/>
        </w:rPr>
      </w:pPr>
    </w:p>
    <w:p w:rsidR="001F6C0B" w:rsidRDefault="001F6C0B" w:rsidP="001F6C0B">
      <w:pPr>
        <w:pStyle w:val="NoSpacing"/>
        <w:jc w:val="center"/>
        <w:rPr>
          <w:rFonts w:ascii="Times New Roman" w:hAnsi="Times New Roman"/>
          <w:sz w:val="24"/>
          <w:szCs w:val="24"/>
        </w:rPr>
      </w:pPr>
    </w:p>
    <w:p w:rsidR="001F6C0B" w:rsidRDefault="001F6C0B" w:rsidP="001F6C0B">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1B05C1ED" wp14:editId="46ED6DAD">
            <wp:extent cx="1091184" cy="725424"/>
            <wp:effectExtent l="0" t="0" r="0" b="0"/>
            <wp:docPr id="8" name="Picture 8" descr="C:\Program Files (x86)\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 (x86)\Microsoft Office\MEDIA\CAGCAT10\j0222015.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1262" cy="725476"/>
                    </a:xfrm>
                    <a:prstGeom prst="rect">
                      <a:avLst/>
                    </a:prstGeom>
                    <a:noFill/>
                    <a:ln>
                      <a:noFill/>
                    </a:ln>
                  </pic:spPr>
                </pic:pic>
              </a:graphicData>
            </a:graphic>
          </wp:inline>
        </w:drawing>
      </w:r>
    </w:p>
    <w:p w:rsidR="001F6C0B" w:rsidRPr="005A1BBD" w:rsidRDefault="001F6C0B" w:rsidP="001F6C0B">
      <w:pPr>
        <w:pStyle w:val="NoSpacing"/>
        <w:jc w:val="center"/>
        <w:rPr>
          <w:rFonts w:ascii="Times New Roman" w:hAnsi="Times New Roman"/>
          <w:b/>
          <w:sz w:val="24"/>
          <w:szCs w:val="24"/>
        </w:rPr>
      </w:pPr>
      <w:r>
        <w:rPr>
          <w:rFonts w:ascii="Times New Roman" w:hAnsi="Times New Roman"/>
          <w:b/>
          <w:sz w:val="24"/>
          <w:szCs w:val="24"/>
        </w:rPr>
        <w:t xml:space="preserve">September </w:t>
      </w:r>
      <w:r w:rsidRPr="005A1BBD">
        <w:rPr>
          <w:rFonts w:ascii="Times New Roman" w:hAnsi="Times New Roman"/>
          <w:b/>
          <w:sz w:val="24"/>
          <w:szCs w:val="24"/>
        </w:rPr>
        <w:t>Finance Report</w:t>
      </w:r>
    </w:p>
    <w:p w:rsidR="001F6C0B" w:rsidRDefault="001F6C0B" w:rsidP="001F6C0B">
      <w:pPr>
        <w:pStyle w:val="NoSpacing"/>
        <w:numPr>
          <w:ilvl w:val="0"/>
          <w:numId w:val="2"/>
        </w:numPr>
        <w:rPr>
          <w:rFonts w:ascii="Times New Roman" w:hAnsi="Times New Roman"/>
          <w:sz w:val="24"/>
          <w:szCs w:val="24"/>
        </w:rPr>
      </w:pPr>
      <w:r>
        <w:rPr>
          <w:rFonts w:ascii="Times New Roman" w:hAnsi="Times New Roman"/>
          <w:sz w:val="24"/>
          <w:szCs w:val="24"/>
        </w:rPr>
        <w:t xml:space="preserve">Budget </w:t>
      </w:r>
      <w:proofErr w:type="spellStart"/>
      <w:r>
        <w:rPr>
          <w:rFonts w:ascii="Times New Roman" w:hAnsi="Times New Roman"/>
          <w:sz w:val="24"/>
          <w:szCs w:val="24"/>
        </w:rPr>
        <w:t>Avg</w:t>
      </w:r>
      <w:proofErr w:type="spellEnd"/>
      <w:r>
        <w:rPr>
          <w:rFonts w:ascii="Times New Roman" w:hAnsi="Times New Roman"/>
          <w:sz w:val="24"/>
          <w:szCs w:val="24"/>
        </w:rPr>
        <w:t xml:space="preserve"> for the month   </w:t>
      </w:r>
      <w:r w:rsidRPr="00AE4466">
        <w:rPr>
          <w:rFonts w:ascii="Times New Roman" w:hAnsi="Times New Roman"/>
          <w:b/>
          <w:sz w:val="24"/>
          <w:szCs w:val="24"/>
        </w:rPr>
        <w:t>$</w:t>
      </w:r>
      <w:r>
        <w:rPr>
          <w:rFonts w:ascii="Times New Roman" w:hAnsi="Times New Roman"/>
          <w:b/>
          <w:sz w:val="24"/>
          <w:szCs w:val="24"/>
        </w:rPr>
        <w:t>14,925.25</w:t>
      </w:r>
    </w:p>
    <w:p w:rsidR="001F6C0B" w:rsidRPr="00AE4466" w:rsidRDefault="001F6C0B" w:rsidP="001F6C0B">
      <w:pPr>
        <w:pStyle w:val="NoSpacing"/>
        <w:numPr>
          <w:ilvl w:val="0"/>
          <w:numId w:val="2"/>
        </w:numPr>
        <w:rPr>
          <w:rFonts w:ascii="Times New Roman" w:hAnsi="Times New Roman"/>
          <w:b/>
          <w:sz w:val="24"/>
          <w:szCs w:val="24"/>
        </w:rPr>
      </w:pPr>
      <w:r>
        <w:rPr>
          <w:rFonts w:ascii="Times New Roman" w:hAnsi="Times New Roman"/>
          <w:sz w:val="24"/>
          <w:szCs w:val="24"/>
        </w:rPr>
        <w:t xml:space="preserve">Received </w:t>
      </w:r>
      <w:proofErr w:type="spellStart"/>
      <w:r>
        <w:rPr>
          <w:rFonts w:ascii="Times New Roman" w:hAnsi="Times New Roman"/>
          <w:sz w:val="24"/>
          <w:szCs w:val="24"/>
        </w:rPr>
        <w:t>Avg</w:t>
      </w:r>
      <w:proofErr w:type="spellEnd"/>
      <w:r>
        <w:rPr>
          <w:rFonts w:ascii="Times New Roman" w:hAnsi="Times New Roman"/>
          <w:sz w:val="24"/>
          <w:szCs w:val="24"/>
        </w:rPr>
        <w:t xml:space="preserve"> Monthly-  </w:t>
      </w:r>
      <w:r>
        <w:rPr>
          <w:rFonts w:ascii="Times New Roman" w:hAnsi="Times New Roman"/>
          <w:b/>
          <w:sz w:val="24"/>
          <w:szCs w:val="24"/>
        </w:rPr>
        <w:t>$10,985.70</w:t>
      </w:r>
    </w:p>
    <w:p w:rsidR="001F6C0B" w:rsidRDefault="001F6C0B" w:rsidP="001F6C0B">
      <w:pPr>
        <w:pStyle w:val="NoSpacing"/>
        <w:numPr>
          <w:ilvl w:val="0"/>
          <w:numId w:val="2"/>
        </w:numPr>
        <w:rPr>
          <w:rFonts w:ascii="Times New Roman" w:hAnsi="Times New Roman"/>
          <w:sz w:val="24"/>
          <w:szCs w:val="24"/>
        </w:rPr>
      </w:pPr>
      <w:proofErr w:type="spellStart"/>
      <w:r>
        <w:rPr>
          <w:rFonts w:ascii="Times New Roman" w:hAnsi="Times New Roman"/>
          <w:sz w:val="24"/>
          <w:szCs w:val="24"/>
        </w:rPr>
        <w:t>Avg</w:t>
      </w:r>
      <w:proofErr w:type="spellEnd"/>
      <w:r>
        <w:rPr>
          <w:rFonts w:ascii="Times New Roman" w:hAnsi="Times New Roman"/>
          <w:sz w:val="24"/>
          <w:szCs w:val="24"/>
        </w:rPr>
        <w:t xml:space="preserve"> Monthly </w:t>
      </w:r>
      <w:proofErr w:type="spellStart"/>
      <w:r>
        <w:rPr>
          <w:rFonts w:ascii="Times New Roman" w:hAnsi="Times New Roman"/>
          <w:sz w:val="24"/>
          <w:szCs w:val="24"/>
        </w:rPr>
        <w:t>Conf</w:t>
      </w:r>
      <w:proofErr w:type="spellEnd"/>
      <w:r>
        <w:rPr>
          <w:rFonts w:ascii="Times New Roman" w:hAnsi="Times New Roman"/>
          <w:sz w:val="24"/>
          <w:szCs w:val="24"/>
        </w:rPr>
        <w:t xml:space="preserve"> Apportionments Due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$2,114.00</w:t>
      </w:r>
    </w:p>
    <w:p w:rsidR="001F6C0B" w:rsidRDefault="001F6C0B" w:rsidP="001F6C0B">
      <w:pPr>
        <w:pStyle w:val="NoSpacing"/>
        <w:numPr>
          <w:ilvl w:val="0"/>
          <w:numId w:val="2"/>
        </w:numPr>
        <w:rPr>
          <w:rFonts w:ascii="Times New Roman" w:hAnsi="Times New Roman"/>
          <w:sz w:val="24"/>
          <w:szCs w:val="24"/>
        </w:rPr>
      </w:pPr>
      <w:r>
        <w:rPr>
          <w:rFonts w:ascii="Times New Roman" w:hAnsi="Times New Roman"/>
          <w:sz w:val="24"/>
          <w:szCs w:val="24"/>
        </w:rPr>
        <w:t>Average monthly Apportionments Rec.</w:t>
      </w:r>
    </w:p>
    <w:p w:rsidR="001F6C0B" w:rsidRPr="00AE4466" w:rsidRDefault="001F6C0B" w:rsidP="001F6C0B">
      <w:pPr>
        <w:pStyle w:val="NoSpacing"/>
        <w:ind w:left="3600"/>
        <w:rPr>
          <w:rFonts w:ascii="Times New Roman" w:hAnsi="Times New Roman"/>
          <w:sz w:val="24"/>
          <w:szCs w:val="24"/>
        </w:rPr>
      </w:pPr>
      <w:r>
        <w:rPr>
          <w:rFonts w:ascii="Times New Roman" w:hAnsi="Times New Roman"/>
          <w:b/>
          <w:sz w:val="24"/>
          <w:szCs w:val="24"/>
        </w:rPr>
        <w:t>$1,234.00</w:t>
      </w:r>
    </w:p>
    <w:p w:rsidR="001F6C0B" w:rsidRPr="00B5475A" w:rsidRDefault="001F6C0B" w:rsidP="001F6C0B">
      <w:pPr>
        <w:pStyle w:val="NoSpacing"/>
        <w:numPr>
          <w:ilvl w:val="0"/>
          <w:numId w:val="2"/>
        </w:numPr>
        <w:rPr>
          <w:rFonts w:ascii="Times New Roman" w:hAnsi="Times New Roman"/>
          <w:sz w:val="24"/>
          <w:szCs w:val="24"/>
        </w:rPr>
      </w:pPr>
      <w:r>
        <w:rPr>
          <w:rFonts w:ascii="Times New Roman" w:hAnsi="Times New Roman"/>
          <w:sz w:val="24"/>
          <w:szCs w:val="24"/>
        </w:rPr>
        <w:t xml:space="preserve">Individual members </w:t>
      </w:r>
      <w:proofErr w:type="spellStart"/>
      <w:r>
        <w:rPr>
          <w:rFonts w:ascii="Times New Roman" w:hAnsi="Times New Roman"/>
          <w:sz w:val="24"/>
          <w:szCs w:val="24"/>
        </w:rPr>
        <w:t>Conf</w:t>
      </w:r>
      <w:proofErr w:type="spellEnd"/>
      <w:r>
        <w:rPr>
          <w:rFonts w:ascii="Times New Roman" w:hAnsi="Times New Roman"/>
          <w:sz w:val="24"/>
          <w:szCs w:val="24"/>
        </w:rPr>
        <w:t xml:space="preserve"> </w:t>
      </w:r>
      <w:proofErr w:type="spellStart"/>
      <w:r>
        <w:rPr>
          <w:rFonts w:ascii="Times New Roman" w:hAnsi="Times New Roman"/>
          <w:sz w:val="24"/>
          <w:szCs w:val="24"/>
        </w:rPr>
        <w:t>Appt</w:t>
      </w:r>
      <w:proofErr w:type="spellEnd"/>
      <w:r>
        <w:rPr>
          <w:rFonts w:ascii="Times New Roman" w:hAnsi="Times New Roman"/>
          <w:sz w:val="24"/>
          <w:szCs w:val="24"/>
        </w:rPr>
        <w:t xml:space="preserve"> part 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sz w:val="24"/>
          <w:szCs w:val="24"/>
        </w:rPr>
        <w:t>$127</w:t>
      </w:r>
    </w:p>
    <w:p w:rsidR="001F6C0B" w:rsidRDefault="001F6C0B" w:rsidP="001F6C0B">
      <w:pPr>
        <w:pStyle w:val="NoSpacing"/>
        <w:rPr>
          <w:rFonts w:ascii="Times New Roman" w:hAnsi="Times New Roman"/>
          <w:b/>
          <w:sz w:val="24"/>
          <w:szCs w:val="24"/>
        </w:rPr>
      </w:pPr>
    </w:p>
    <w:p w:rsidR="001F6C0B" w:rsidRDefault="001F6C0B" w:rsidP="001F6C0B">
      <w:pPr>
        <w:pStyle w:val="NoSpacing"/>
        <w:rPr>
          <w:rFonts w:ascii="Times New Roman" w:hAnsi="Times New Roman"/>
          <w:b/>
          <w:sz w:val="24"/>
          <w:szCs w:val="24"/>
        </w:rPr>
      </w:pPr>
    </w:p>
    <w:p w:rsidR="001F6C0B" w:rsidRDefault="001F6C0B" w:rsidP="001F6C0B">
      <w:pPr>
        <w:pStyle w:val="NoSpacing"/>
        <w:jc w:val="center"/>
        <w:rPr>
          <w:rFonts w:ascii="Times New Roman" w:hAnsi="Times New Roman"/>
          <w:sz w:val="24"/>
          <w:szCs w:val="24"/>
        </w:rPr>
      </w:pPr>
      <w:r>
        <w:rPr>
          <w:rFonts w:ascii="Times New Roman" w:hAnsi="Times New Roman"/>
          <w:b/>
          <w:sz w:val="24"/>
          <w:szCs w:val="24"/>
        </w:rPr>
        <w:t>Autumn wardrobe</w:t>
      </w:r>
    </w:p>
    <w:p w:rsidR="001F6C0B" w:rsidRPr="00B5475A" w:rsidRDefault="001F6C0B" w:rsidP="001F6C0B">
      <w:pPr>
        <w:pStyle w:val="NoSpacing"/>
        <w:rPr>
          <w:rFonts w:ascii="Times New Roman" w:hAnsi="Times New Roman"/>
          <w:sz w:val="20"/>
        </w:rPr>
      </w:pPr>
      <w:r>
        <w:rPr>
          <w:rFonts w:ascii="Times New Roman" w:hAnsi="Times New Roman"/>
          <w:sz w:val="24"/>
          <w:szCs w:val="24"/>
        </w:rPr>
        <w:tab/>
        <w:t>The leaves fall, the wind blows and the farm country slowly change from the summer cottons into its winter wools.</w:t>
      </w:r>
      <w:r>
        <w:rPr>
          <w:rFonts w:ascii="Times New Roman" w:hAnsi="Times New Roman"/>
          <w:sz w:val="24"/>
          <w:szCs w:val="24"/>
        </w:rPr>
        <w:tab/>
      </w:r>
      <w:r w:rsidRPr="00F71296">
        <w:rPr>
          <w:rFonts w:ascii="Times New Roman" w:hAnsi="Times New Roman"/>
          <w:b/>
          <w:i/>
          <w:sz w:val="20"/>
        </w:rPr>
        <w:t xml:space="preserve">Henry </w:t>
      </w:r>
      <w:proofErr w:type="spellStart"/>
      <w:r w:rsidRPr="00F71296">
        <w:rPr>
          <w:rFonts w:ascii="Times New Roman" w:hAnsi="Times New Roman"/>
          <w:b/>
          <w:i/>
          <w:sz w:val="20"/>
        </w:rPr>
        <w:t>Beston</w:t>
      </w:r>
      <w:proofErr w:type="spellEnd"/>
    </w:p>
    <w:p w:rsidR="001F6C0B" w:rsidRDefault="001F6C0B" w:rsidP="001F6C0B">
      <w:pPr>
        <w:pStyle w:val="NoSpacing"/>
        <w:rPr>
          <w:rFonts w:ascii="Times New Roman" w:hAnsi="Times New Roman"/>
          <w:b/>
          <w:sz w:val="24"/>
          <w:szCs w:val="24"/>
        </w:rPr>
      </w:pPr>
    </w:p>
    <w:p w:rsidR="001F6C0B" w:rsidRDefault="001F6C0B" w:rsidP="001F6C0B">
      <w:pPr>
        <w:pStyle w:val="NoSpacing"/>
        <w:rPr>
          <w:rFonts w:ascii="Times New Roman" w:hAnsi="Times New Roman"/>
          <w:b/>
          <w:sz w:val="24"/>
          <w:szCs w:val="24"/>
        </w:rPr>
      </w:pPr>
    </w:p>
    <w:p w:rsidR="001F6C0B" w:rsidRDefault="001F6C0B" w:rsidP="001F6C0B">
      <w:pPr>
        <w:pStyle w:val="yiv7304740823msonormal"/>
        <w:spacing w:before="0" w:beforeAutospacing="0" w:after="0" w:afterAutospacing="0"/>
        <w:jc w:val="center"/>
        <w:rPr>
          <w:rFonts w:ascii="Arial" w:hAnsi="Arial" w:cs="Arial"/>
          <w:color w:val="000000"/>
        </w:rPr>
      </w:pPr>
      <w:r>
        <w:rPr>
          <w:rFonts w:ascii="Arial" w:hAnsi="Arial" w:cs="Arial"/>
          <w:b/>
          <w:color w:val="000000"/>
        </w:rPr>
        <w:t>Rummage Sale</w:t>
      </w:r>
    </w:p>
    <w:p w:rsidR="001F6C0B" w:rsidRPr="00207420" w:rsidRDefault="001F6C0B" w:rsidP="001F6C0B">
      <w:pPr>
        <w:pStyle w:val="yiv7304740823msonormal"/>
        <w:spacing w:before="0" w:beforeAutospacing="0" w:after="0" w:afterAutospacing="0"/>
        <w:jc w:val="center"/>
        <w:rPr>
          <w:rFonts w:ascii="Arial" w:hAnsi="Arial" w:cs="Arial"/>
          <w:color w:val="000000"/>
        </w:rPr>
      </w:pPr>
      <w:r>
        <w:rPr>
          <w:rFonts w:ascii="Arial" w:hAnsi="Arial" w:cs="Arial"/>
          <w:color w:val="000000"/>
        </w:rPr>
        <w:t>Thanks to all who helped in anyway. We had a lot of items to sell and thanks to all the help, fun was had and money was made.</w:t>
      </w:r>
    </w:p>
    <w:p w:rsidR="001F6C0B" w:rsidRDefault="001F6C0B" w:rsidP="001F6C0B">
      <w:pPr>
        <w:pStyle w:val="yiv7304740823msonormal"/>
        <w:spacing w:before="0" w:beforeAutospacing="0" w:after="0" w:afterAutospacing="0"/>
        <w:jc w:val="center"/>
        <w:rPr>
          <w:rFonts w:ascii="Arial" w:hAnsi="Arial" w:cs="Arial"/>
          <w:color w:val="000000"/>
        </w:rPr>
      </w:pPr>
      <w:r>
        <w:rPr>
          <w:rFonts w:ascii="Arial" w:hAnsi="Arial" w:cs="Arial"/>
          <w:color w:val="000000"/>
        </w:rPr>
        <w:t>We look forward to seeing you at the Spring Rummage Sale.</w:t>
      </w:r>
    </w:p>
    <w:p w:rsidR="001F6C0B" w:rsidRDefault="001F6C0B" w:rsidP="001F6C0B">
      <w:pPr>
        <w:pStyle w:val="NoSpacing"/>
        <w:rPr>
          <w:rFonts w:ascii="Times New Roman" w:hAnsi="Times New Roman"/>
          <w:b/>
          <w:sz w:val="24"/>
          <w:szCs w:val="24"/>
        </w:rPr>
      </w:pPr>
    </w:p>
    <w:p w:rsidR="001F6C0B" w:rsidRDefault="001F6C0B" w:rsidP="001F6C0B">
      <w:pPr>
        <w:pStyle w:val="NoSpacing"/>
        <w:rPr>
          <w:rFonts w:ascii="Times New Roman" w:hAnsi="Times New Roman"/>
          <w:b/>
          <w:sz w:val="24"/>
          <w:szCs w:val="24"/>
        </w:rPr>
      </w:pPr>
    </w:p>
    <w:p w:rsidR="001F6C0B" w:rsidRDefault="001F6C0B" w:rsidP="001F6C0B">
      <w:pPr>
        <w:pStyle w:val="NoSpacing"/>
        <w:rPr>
          <w:rFonts w:ascii="Times New Roman" w:hAnsi="Times New Roman"/>
          <w:b/>
          <w:sz w:val="24"/>
          <w:szCs w:val="24"/>
        </w:rPr>
      </w:pPr>
    </w:p>
    <w:p w:rsidR="001F6C0B" w:rsidRDefault="001F6C0B" w:rsidP="001F6C0B">
      <w:pPr>
        <w:pStyle w:val="NoSpacing"/>
        <w:rPr>
          <w:rFonts w:ascii="Times New Roman" w:hAnsi="Times New Roman"/>
          <w:b/>
          <w:sz w:val="24"/>
          <w:szCs w:val="24"/>
        </w:rPr>
      </w:pPr>
    </w:p>
    <w:p w:rsidR="001F6C0B" w:rsidRDefault="001F6C0B" w:rsidP="001F6C0B">
      <w:pPr>
        <w:pStyle w:val="NoSpacing"/>
        <w:pBdr>
          <w:top w:val="single" w:sz="4" w:space="1" w:color="auto"/>
          <w:left w:val="single" w:sz="4" w:space="4" w:color="auto"/>
          <w:bottom w:val="single" w:sz="4" w:space="1" w:color="auto"/>
          <w:right w:val="single" w:sz="4" w:space="4" w:color="auto"/>
        </w:pBdr>
        <w:jc w:val="center"/>
        <w:rPr>
          <w:szCs w:val="24"/>
        </w:rPr>
      </w:pPr>
      <w:proofErr w:type="gramStart"/>
      <w:r>
        <w:rPr>
          <w:b/>
          <w:sz w:val="28"/>
          <w:szCs w:val="28"/>
        </w:rPr>
        <w:lastRenderedPageBreak/>
        <w:t>MISSIONS  WORK</w:t>
      </w:r>
      <w:proofErr w:type="gramEnd"/>
      <w:r>
        <w:rPr>
          <w:b/>
          <w:sz w:val="28"/>
          <w:szCs w:val="28"/>
        </w:rPr>
        <w:t xml:space="preserve">  AREA</w:t>
      </w:r>
    </w:p>
    <w:p w:rsidR="001F6C0B" w:rsidRDefault="001F6C0B" w:rsidP="001F6C0B">
      <w:pPr>
        <w:pStyle w:val="BodyText"/>
        <w:ind w:right="-468"/>
        <w:jc w:val="center"/>
        <w:outlineLvl w:val="0"/>
        <w:rPr>
          <w:b/>
          <w:sz w:val="12"/>
          <w:szCs w:val="12"/>
        </w:rPr>
      </w:pPr>
    </w:p>
    <w:p w:rsidR="001F6C0B" w:rsidRPr="00AA1072" w:rsidRDefault="001F6C0B" w:rsidP="001F6C0B">
      <w:pPr>
        <w:pStyle w:val="yiv7304740823msonormal"/>
        <w:spacing w:before="0" w:beforeAutospacing="0" w:after="0" w:afterAutospacing="0"/>
        <w:jc w:val="center"/>
        <w:rPr>
          <w:rFonts w:ascii="Arial" w:hAnsi="Arial" w:cs="Arial"/>
          <w:b/>
          <w:color w:val="000000"/>
          <w:sz w:val="16"/>
          <w:szCs w:val="16"/>
        </w:rPr>
      </w:pPr>
    </w:p>
    <w:p w:rsidR="001F6C0B" w:rsidRDefault="001F6C0B" w:rsidP="001F6C0B">
      <w:pPr>
        <w:pStyle w:val="yiv7304740823msonormal"/>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14:anchorId="64192F4B" wp14:editId="35382AD6">
            <wp:extent cx="536448" cy="548640"/>
            <wp:effectExtent l="0" t="0" r="0" b="3810"/>
            <wp:docPr id="9" name="Picture 9" descr="C:\Users\Tim Essig\AppData\Local\Microsoft\Windows\Temporary Internet Files\Content.IE5\SONZDP5I\12633-illustration-of-a-christmas-tre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SONZDP5I\12633-illustration-of-a-christmas-tree-pv[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85" cy="548678"/>
                    </a:xfrm>
                    <a:prstGeom prst="rect">
                      <a:avLst/>
                    </a:prstGeom>
                    <a:noFill/>
                    <a:ln>
                      <a:noFill/>
                    </a:ln>
                  </pic:spPr>
                </pic:pic>
              </a:graphicData>
            </a:graphic>
          </wp:inline>
        </w:drawing>
      </w:r>
    </w:p>
    <w:p w:rsidR="001F6C0B" w:rsidRPr="000E06DE" w:rsidRDefault="001F6C0B" w:rsidP="001F6C0B">
      <w:pPr>
        <w:pStyle w:val="yiv7304740823msonormal"/>
        <w:spacing w:before="0" w:beforeAutospacing="0" w:after="0" w:afterAutospacing="0"/>
        <w:jc w:val="center"/>
        <w:rPr>
          <w:rFonts w:ascii="Arial" w:hAnsi="Arial" w:cs="Arial"/>
          <w:color w:val="000000"/>
        </w:rPr>
      </w:pPr>
      <w:r>
        <w:rPr>
          <w:rFonts w:ascii="Arial" w:hAnsi="Arial" w:cs="Arial"/>
          <w:b/>
          <w:color w:val="000000"/>
        </w:rPr>
        <w:t>Winter Wear Tree</w:t>
      </w:r>
    </w:p>
    <w:p w:rsidR="001F6C0B" w:rsidRDefault="001F6C0B" w:rsidP="001F6C0B">
      <w:pPr>
        <w:pStyle w:val="yiv7304740823msonormal"/>
        <w:spacing w:before="0" w:beforeAutospacing="0" w:after="0" w:afterAutospacing="0"/>
        <w:rPr>
          <w:rFonts w:ascii="Arial" w:hAnsi="Arial" w:cs="Arial"/>
          <w:color w:val="000000"/>
        </w:rPr>
      </w:pPr>
      <w:r>
        <w:rPr>
          <w:rFonts w:ascii="Arial" w:hAnsi="Arial" w:cs="Arial"/>
          <w:color w:val="000000"/>
        </w:rPr>
        <w:t xml:space="preserve">     It is that time of year already! The Winter Wear Tree will be up the end of November to start decorating with hats, scarves, mittens, </w:t>
      </w:r>
      <w:proofErr w:type="spellStart"/>
      <w:r>
        <w:rPr>
          <w:rFonts w:ascii="Arial" w:hAnsi="Arial" w:cs="Arial"/>
          <w:color w:val="000000"/>
        </w:rPr>
        <w:t>etc</w:t>
      </w:r>
      <w:proofErr w:type="spellEnd"/>
      <w:r>
        <w:rPr>
          <w:rFonts w:ascii="Arial" w:hAnsi="Arial" w:cs="Arial"/>
          <w:color w:val="000000"/>
        </w:rPr>
        <w:t xml:space="preserve">… They will be donated to Milwaukee Rescue Mission for </w:t>
      </w:r>
      <w:proofErr w:type="gramStart"/>
      <w:r>
        <w:rPr>
          <w:rFonts w:ascii="Arial" w:hAnsi="Arial" w:cs="Arial"/>
          <w:color w:val="000000"/>
        </w:rPr>
        <w:t>Christmas,</w:t>
      </w:r>
      <w:proofErr w:type="gramEnd"/>
      <w:r>
        <w:rPr>
          <w:rFonts w:ascii="Arial" w:hAnsi="Arial" w:cs="Arial"/>
          <w:color w:val="000000"/>
        </w:rPr>
        <w:t xml:space="preserve"> however the tree stays up the month of January. Those donations will be given to South Milwaukee Human Concerns.</w:t>
      </w:r>
    </w:p>
    <w:p w:rsidR="001F6C0B" w:rsidRDefault="001F6C0B" w:rsidP="001F6C0B">
      <w:pPr>
        <w:pStyle w:val="yiv7304740823msonormal"/>
        <w:spacing w:before="0" w:beforeAutospacing="0" w:after="0" w:afterAutospacing="0"/>
        <w:rPr>
          <w:rFonts w:ascii="Arial" w:hAnsi="Arial" w:cs="Arial"/>
          <w:color w:val="000000"/>
        </w:rPr>
      </w:pPr>
      <w:r>
        <w:rPr>
          <w:rFonts w:ascii="Arial" w:hAnsi="Arial" w:cs="Arial"/>
          <w:color w:val="000000"/>
        </w:rPr>
        <w:t xml:space="preserve"> </w:t>
      </w:r>
    </w:p>
    <w:p w:rsidR="001F6C0B" w:rsidRDefault="001F6C0B" w:rsidP="001F6C0B">
      <w:pPr>
        <w:pStyle w:val="yiv7304740823msonormal"/>
        <w:spacing w:before="0" w:beforeAutospacing="0" w:after="0" w:afterAutospacing="0"/>
        <w:rPr>
          <w:rFonts w:ascii="Arial" w:hAnsi="Arial" w:cs="Arial"/>
          <w:color w:val="000000"/>
        </w:rPr>
      </w:pPr>
    </w:p>
    <w:p w:rsidR="001F6C0B" w:rsidRDefault="001F6C0B" w:rsidP="001F6C0B">
      <w:pPr>
        <w:pStyle w:val="yiv7304740823msonormal"/>
        <w:spacing w:before="0" w:beforeAutospacing="0" w:after="0" w:afterAutospacing="0"/>
        <w:rPr>
          <w:rFonts w:ascii="Arial" w:hAnsi="Arial" w:cs="Arial"/>
          <w:color w:val="000000"/>
        </w:rPr>
      </w:pPr>
    </w:p>
    <w:p w:rsidR="001F6C0B" w:rsidRPr="00014EC9" w:rsidRDefault="001F6C0B" w:rsidP="001F6C0B">
      <w:pPr>
        <w:pStyle w:val="yiv7304740823msonormal"/>
        <w:spacing w:before="0" w:beforeAutospacing="0" w:after="0" w:afterAutospacing="0"/>
        <w:jc w:val="center"/>
        <w:rPr>
          <w:rFonts w:ascii="Arial" w:hAnsi="Arial" w:cs="Arial"/>
          <w:b/>
          <w:color w:val="000000"/>
        </w:rPr>
      </w:pPr>
      <w:r>
        <w:rPr>
          <w:rFonts w:ascii="Arial" w:hAnsi="Arial" w:cs="Arial"/>
          <w:b/>
          <w:color w:val="000000"/>
        </w:rPr>
        <w:t>Milwaukee Rescue Mission</w:t>
      </w:r>
    </w:p>
    <w:p w:rsidR="001F6C0B" w:rsidRDefault="001F6C0B" w:rsidP="001F6C0B">
      <w:pPr>
        <w:pStyle w:val="yiv7304740823msonormal"/>
        <w:spacing w:before="0" w:beforeAutospacing="0" w:after="0" w:afterAutospacing="0"/>
        <w:jc w:val="center"/>
        <w:rPr>
          <w:rFonts w:ascii="Arial" w:hAnsi="Arial" w:cs="Arial"/>
          <w:color w:val="000000"/>
        </w:rPr>
      </w:pPr>
      <w:r>
        <w:rPr>
          <w:rFonts w:ascii="Arial" w:hAnsi="Arial" w:cs="Arial"/>
          <w:color w:val="000000"/>
        </w:rPr>
        <w:t>Because we did not get the request for October, we are extending it through November 9</w:t>
      </w:r>
      <w:r w:rsidRPr="008E5D43">
        <w:rPr>
          <w:rFonts w:ascii="Arial" w:hAnsi="Arial" w:cs="Arial"/>
          <w:color w:val="000000"/>
          <w:vertAlign w:val="superscript"/>
        </w:rPr>
        <w:t>th</w:t>
      </w:r>
      <w:r>
        <w:rPr>
          <w:rFonts w:ascii="Arial" w:hAnsi="Arial" w:cs="Arial"/>
          <w:color w:val="000000"/>
        </w:rPr>
        <w:t>. They need boys underwear sizes 4</w:t>
      </w:r>
      <w:proofErr w:type="gramStart"/>
      <w:r>
        <w:rPr>
          <w:rFonts w:ascii="Arial" w:hAnsi="Arial" w:cs="Arial"/>
          <w:color w:val="000000"/>
        </w:rPr>
        <w:t>,5</w:t>
      </w:r>
      <w:proofErr w:type="gramEnd"/>
      <w:r>
        <w:rPr>
          <w:rFonts w:ascii="Arial" w:hAnsi="Arial" w:cs="Arial"/>
          <w:color w:val="000000"/>
        </w:rPr>
        <w:t>, and 6. If you prefer to make a donation, mark an envelope “Milwaukee Rescue Mission – Boys underwear” or give it to a Mission Work Area person to shop for you.</w:t>
      </w:r>
    </w:p>
    <w:p w:rsidR="001F6C0B" w:rsidRDefault="001F6C0B" w:rsidP="001F6C0B">
      <w:pPr>
        <w:pStyle w:val="yiv7304740823msonormal"/>
        <w:spacing w:before="0" w:beforeAutospacing="0" w:after="0" w:afterAutospacing="0"/>
        <w:jc w:val="right"/>
        <w:rPr>
          <w:rFonts w:ascii="Arial" w:hAnsi="Arial" w:cs="Arial"/>
          <w:i/>
          <w:color w:val="000000"/>
        </w:rPr>
      </w:pPr>
      <w:r>
        <w:rPr>
          <w:rFonts w:ascii="Arial" w:hAnsi="Arial" w:cs="Arial"/>
          <w:i/>
          <w:color w:val="000000"/>
        </w:rPr>
        <w:t>Sharon Mackie</w:t>
      </w:r>
    </w:p>
    <w:p w:rsidR="001F6C0B" w:rsidRPr="000E06DE" w:rsidRDefault="001F6C0B" w:rsidP="001F6C0B">
      <w:pPr>
        <w:pStyle w:val="yiv7304740823msonormal"/>
        <w:spacing w:before="0" w:beforeAutospacing="0" w:after="0" w:afterAutospacing="0"/>
        <w:rPr>
          <w:rFonts w:ascii="Arial" w:hAnsi="Arial" w:cs="Arial"/>
          <w:color w:val="000000"/>
        </w:rPr>
      </w:pPr>
      <w:r>
        <w:rPr>
          <w:rFonts w:ascii="Arial" w:hAnsi="Arial" w:cs="Arial"/>
          <w:color w:val="000000"/>
        </w:rPr>
        <w:t>We will also be supporting South Milwaukee Human Concerns in November.</w:t>
      </w:r>
    </w:p>
    <w:p w:rsidR="001F6C0B" w:rsidRPr="000E06DE" w:rsidRDefault="001F6C0B" w:rsidP="001F6C0B">
      <w:pPr>
        <w:pStyle w:val="yiv7304740823msonormal"/>
        <w:spacing w:before="0" w:beforeAutospacing="0" w:after="0" w:afterAutospacing="0"/>
        <w:jc w:val="right"/>
        <w:rPr>
          <w:rFonts w:ascii="Arial" w:hAnsi="Arial" w:cs="Arial"/>
          <w:i/>
          <w:color w:val="000000"/>
        </w:rPr>
      </w:pPr>
    </w:p>
    <w:p w:rsidR="001F6C0B" w:rsidRDefault="001F6C0B" w:rsidP="001F6C0B">
      <w:pPr>
        <w:pStyle w:val="yiv7304740823msonormal"/>
        <w:spacing w:before="0" w:beforeAutospacing="0" w:after="0" w:afterAutospacing="0"/>
        <w:jc w:val="center"/>
        <w:rPr>
          <w:rFonts w:ascii="Arial" w:hAnsi="Arial" w:cs="Arial"/>
          <w:color w:val="000000"/>
        </w:rPr>
      </w:pPr>
    </w:p>
    <w:p w:rsidR="001F6C0B" w:rsidRDefault="001F6C0B" w:rsidP="001F6C0B">
      <w:pPr>
        <w:pStyle w:val="yiv7304740823msonormal"/>
        <w:spacing w:before="0" w:beforeAutospacing="0" w:after="0" w:afterAutospacing="0"/>
        <w:rPr>
          <w:rFonts w:ascii="Arial" w:hAnsi="Arial" w:cs="Arial"/>
          <w:color w:val="000000"/>
        </w:rPr>
      </w:pPr>
      <w:r>
        <w:rPr>
          <w:rFonts w:ascii="Arial" w:hAnsi="Arial" w:cs="Arial"/>
          <w:color w:val="000000"/>
        </w:rPr>
        <w:t>~~~~~~~~~~~~~~~~~~~~~~~~~~~~~~~~~~</w:t>
      </w:r>
    </w:p>
    <w:p w:rsidR="001F6C0B" w:rsidRDefault="001F6C0B" w:rsidP="001F6C0B">
      <w:pPr>
        <w:pStyle w:val="yiv7304740823msonormal"/>
        <w:spacing w:before="0" w:beforeAutospacing="0" w:after="0" w:afterAutospacing="0"/>
        <w:jc w:val="center"/>
        <w:rPr>
          <w:rFonts w:ascii="Arial" w:hAnsi="Arial" w:cs="Arial"/>
          <w:color w:val="000000"/>
        </w:rPr>
      </w:pPr>
    </w:p>
    <w:p w:rsidR="001F6C0B" w:rsidRDefault="001F6C0B" w:rsidP="001F6C0B">
      <w:pPr>
        <w:pStyle w:val="NoSpacing"/>
        <w:jc w:val="center"/>
        <w:rPr>
          <w:rFonts w:ascii="Times New Roman" w:hAnsi="Times New Roman"/>
          <w:sz w:val="24"/>
          <w:szCs w:val="24"/>
        </w:rPr>
      </w:pPr>
    </w:p>
    <w:p w:rsidR="001F6C0B" w:rsidRDefault="001F6C0B" w:rsidP="001F6C0B">
      <w:pPr>
        <w:pStyle w:val="NoSpacing"/>
        <w:jc w:val="center"/>
        <w:rPr>
          <w:rFonts w:ascii="Times New Roman" w:hAnsi="Times New Roman"/>
          <w:sz w:val="24"/>
          <w:szCs w:val="24"/>
        </w:rPr>
      </w:pPr>
      <w:r>
        <w:rPr>
          <w:rFonts w:ascii="Times New Roman" w:hAnsi="Times New Roman"/>
          <w:noProof/>
          <w:sz w:val="24"/>
          <w:szCs w:val="24"/>
        </w:rPr>
        <w:drawing>
          <wp:inline distT="0" distB="0" distL="0" distR="0" wp14:anchorId="4A919E64" wp14:editId="4F764FB9">
            <wp:extent cx="914400" cy="847344"/>
            <wp:effectExtent l="0" t="0" r="0" b="0"/>
            <wp:docPr id="10" name="Picture 10" descr="C:\Users\Tim Essig\AppData\Local\Microsoft\Windows\Temporary Internet Files\Content.IE5\SONZDP5I\cartoon-tur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 Essig\AppData\Local\Microsoft\Windows\Temporary Internet Files\Content.IE5\SONZDP5I\cartoon-turkey[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73" cy="847412"/>
                    </a:xfrm>
                    <a:prstGeom prst="rect">
                      <a:avLst/>
                    </a:prstGeom>
                    <a:noFill/>
                    <a:ln>
                      <a:noFill/>
                    </a:ln>
                  </pic:spPr>
                </pic:pic>
              </a:graphicData>
            </a:graphic>
          </wp:inline>
        </w:drawing>
      </w:r>
    </w:p>
    <w:p w:rsidR="001F6C0B" w:rsidRDefault="001F6C0B" w:rsidP="001F6C0B">
      <w:pPr>
        <w:pStyle w:val="BodyText"/>
        <w:jc w:val="center"/>
        <w:outlineLvl w:val="0"/>
      </w:pPr>
    </w:p>
    <w:p w:rsidR="001F6C0B" w:rsidRPr="00CD3AD3" w:rsidRDefault="001F6C0B" w:rsidP="001F6C0B">
      <w:pPr>
        <w:pStyle w:val="BodyText"/>
        <w:jc w:val="center"/>
        <w:outlineLvl w:val="0"/>
        <w:rPr>
          <w:b/>
        </w:rPr>
      </w:pPr>
      <w:r>
        <w:rPr>
          <w:b/>
        </w:rPr>
        <w:t>Celebration Dinner</w:t>
      </w:r>
    </w:p>
    <w:p w:rsidR="001F6C0B" w:rsidRPr="00CE74B2" w:rsidRDefault="001F6C0B" w:rsidP="001F6C0B">
      <w:pPr>
        <w:pStyle w:val="BodyText"/>
        <w:jc w:val="center"/>
        <w:outlineLvl w:val="0"/>
        <w:rPr>
          <w:b/>
        </w:rPr>
      </w:pPr>
      <w:r w:rsidRPr="00CE74B2">
        <w:rPr>
          <w:b/>
        </w:rPr>
        <w:t>Thanksgiving</w:t>
      </w:r>
    </w:p>
    <w:p w:rsidR="001F6C0B" w:rsidRPr="00CE74B2" w:rsidRDefault="001F6C0B" w:rsidP="001F6C0B">
      <w:pPr>
        <w:pStyle w:val="BodyText"/>
        <w:jc w:val="center"/>
        <w:outlineLvl w:val="0"/>
        <w:rPr>
          <w:b/>
        </w:rPr>
      </w:pPr>
      <w:r w:rsidRPr="00CE74B2">
        <w:rPr>
          <w:b/>
        </w:rPr>
        <w:t>November 19</w:t>
      </w:r>
      <w:r w:rsidRPr="00CE74B2">
        <w:rPr>
          <w:b/>
          <w:vertAlign w:val="superscript"/>
        </w:rPr>
        <w:t>th</w:t>
      </w:r>
    </w:p>
    <w:p w:rsidR="001F6C0B" w:rsidRDefault="001F6C0B" w:rsidP="001F6C0B">
      <w:pPr>
        <w:pStyle w:val="BodyText"/>
        <w:jc w:val="center"/>
        <w:outlineLvl w:val="0"/>
      </w:pPr>
      <w:r>
        <w:t>Following Worship, Consecration Sunday, Celebration Dinner will be held to celebrate our stewardship drive. Everyone is invited to attend. In between the service and the dinner will have The Hanging of the Greens. You can help decorate the church for Christmas.</w:t>
      </w:r>
    </w:p>
    <w:p w:rsidR="001F6C0B" w:rsidRDefault="001F6C0B" w:rsidP="001F6C0B">
      <w:pPr>
        <w:pStyle w:val="BodyText"/>
        <w:jc w:val="center"/>
        <w:outlineLvl w:val="0"/>
        <w:rPr>
          <w:b/>
        </w:rPr>
      </w:pPr>
    </w:p>
    <w:p w:rsidR="001F6C0B" w:rsidRDefault="001F6C0B" w:rsidP="001F6C0B">
      <w:pPr>
        <w:pStyle w:val="BodyText"/>
        <w:jc w:val="center"/>
        <w:outlineLvl w:val="0"/>
        <w:rPr>
          <w:b/>
        </w:rPr>
      </w:pPr>
    </w:p>
    <w:p w:rsidR="001F6C0B" w:rsidRDefault="001F6C0B" w:rsidP="001F6C0B">
      <w:pPr>
        <w:pStyle w:val="BodyText"/>
        <w:jc w:val="center"/>
        <w:outlineLvl w:val="0"/>
        <w:rPr>
          <w:b/>
        </w:rPr>
      </w:pPr>
      <w:r>
        <w:rPr>
          <w:b/>
        </w:rPr>
        <w:lastRenderedPageBreak/>
        <w:t>Recipe</w:t>
      </w:r>
    </w:p>
    <w:p w:rsidR="001F6C0B" w:rsidRDefault="001F6C0B" w:rsidP="001F6C0B">
      <w:pPr>
        <w:pStyle w:val="BodyText"/>
        <w:jc w:val="center"/>
        <w:outlineLvl w:val="0"/>
      </w:pPr>
      <w:r>
        <w:rPr>
          <w:b/>
          <w:i/>
        </w:rPr>
        <w:t>Pumpkin Soup</w:t>
      </w:r>
    </w:p>
    <w:p w:rsidR="001F6C0B" w:rsidRDefault="001F6C0B" w:rsidP="001F6C0B">
      <w:pPr>
        <w:pStyle w:val="BodyText"/>
        <w:tabs>
          <w:tab w:val="left" w:pos="2880"/>
        </w:tabs>
        <w:ind w:left="1440" w:hanging="1440"/>
        <w:outlineLvl w:val="0"/>
      </w:pPr>
      <w:r>
        <w:t>Ingredients (Serves 4)</w:t>
      </w:r>
    </w:p>
    <w:p w:rsidR="001F6C0B" w:rsidRDefault="001F6C0B" w:rsidP="001F6C0B">
      <w:pPr>
        <w:pStyle w:val="BodyText"/>
        <w:tabs>
          <w:tab w:val="left" w:pos="2880"/>
        </w:tabs>
        <w:ind w:left="1440" w:hanging="1440"/>
        <w:outlineLvl w:val="0"/>
      </w:pPr>
      <w:r>
        <w:t>1 can (15oz) pumpkin puree</w:t>
      </w:r>
    </w:p>
    <w:p w:rsidR="001F6C0B" w:rsidRDefault="001F6C0B" w:rsidP="001F6C0B">
      <w:pPr>
        <w:pStyle w:val="BodyText"/>
        <w:tabs>
          <w:tab w:val="left" w:pos="360"/>
          <w:tab w:val="left" w:pos="2880"/>
        </w:tabs>
        <w:ind w:left="90" w:hanging="810"/>
        <w:outlineLvl w:val="0"/>
      </w:pPr>
      <w:r>
        <w:tab/>
        <w:t>Fresh pumpkin puree can be made by roasting a small pie pumpkin and pureeing the cooked fleshin a blender or food processor</w:t>
      </w:r>
    </w:p>
    <w:p w:rsidR="001F6C0B" w:rsidRDefault="001F6C0B" w:rsidP="001F6C0B">
      <w:pPr>
        <w:pStyle w:val="BodyText"/>
        <w:tabs>
          <w:tab w:val="left" w:pos="360"/>
          <w:tab w:val="left" w:pos="2880"/>
        </w:tabs>
        <w:ind w:left="90" w:hanging="810"/>
        <w:outlineLvl w:val="0"/>
      </w:pPr>
      <w:r>
        <w:tab/>
        <w:t>1 small onion, minced</w:t>
      </w:r>
    </w:p>
    <w:p w:rsidR="001F6C0B" w:rsidRDefault="001F6C0B" w:rsidP="001F6C0B">
      <w:pPr>
        <w:pStyle w:val="BodyText"/>
        <w:tabs>
          <w:tab w:val="left" w:pos="360"/>
          <w:tab w:val="left" w:pos="2880"/>
        </w:tabs>
        <w:ind w:left="90" w:hanging="810"/>
        <w:outlineLvl w:val="0"/>
      </w:pPr>
      <w:r>
        <w:tab/>
        <w:t>1 clove garlic, minced</w:t>
      </w:r>
    </w:p>
    <w:p w:rsidR="001F6C0B" w:rsidRDefault="001F6C0B" w:rsidP="001F6C0B">
      <w:pPr>
        <w:pStyle w:val="BodyText"/>
        <w:tabs>
          <w:tab w:val="left" w:pos="360"/>
          <w:tab w:val="left" w:pos="2880"/>
        </w:tabs>
        <w:ind w:left="90" w:hanging="810"/>
        <w:outlineLvl w:val="0"/>
      </w:pPr>
      <w:r>
        <w:tab/>
        <w:t>2 cups unsalted vegetable broth</w:t>
      </w:r>
    </w:p>
    <w:p w:rsidR="001F6C0B" w:rsidRDefault="001F6C0B" w:rsidP="001F6C0B">
      <w:pPr>
        <w:pStyle w:val="BodyText"/>
        <w:tabs>
          <w:tab w:val="left" w:pos="360"/>
          <w:tab w:val="left" w:pos="2880"/>
        </w:tabs>
        <w:ind w:left="90" w:hanging="810"/>
        <w:outlineLvl w:val="0"/>
      </w:pPr>
      <w:r>
        <w:tab/>
        <w:t>1 cup fat=free milk</w:t>
      </w:r>
    </w:p>
    <w:p w:rsidR="001F6C0B" w:rsidRDefault="001F6C0B" w:rsidP="001F6C0B">
      <w:pPr>
        <w:pStyle w:val="BodyText"/>
        <w:tabs>
          <w:tab w:val="left" w:pos="360"/>
          <w:tab w:val="left" w:pos="2880"/>
        </w:tabs>
        <w:ind w:left="90" w:hanging="810"/>
        <w:outlineLvl w:val="0"/>
      </w:pPr>
      <w:r>
        <w:tab/>
        <w:t>¾ cup water, divided</w:t>
      </w:r>
    </w:p>
    <w:p w:rsidR="001F6C0B" w:rsidRDefault="001F6C0B" w:rsidP="001F6C0B">
      <w:pPr>
        <w:pStyle w:val="BodyText"/>
        <w:tabs>
          <w:tab w:val="left" w:pos="360"/>
          <w:tab w:val="left" w:pos="2880"/>
        </w:tabs>
        <w:ind w:left="90" w:hanging="810"/>
        <w:outlineLvl w:val="0"/>
      </w:pPr>
      <w:r>
        <w:tab/>
        <w:t>½ teaspoon ground cinnamon</w:t>
      </w:r>
    </w:p>
    <w:p w:rsidR="001F6C0B" w:rsidRDefault="001F6C0B" w:rsidP="001F6C0B">
      <w:pPr>
        <w:pStyle w:val="BodyText"/>
        <w:tabs>
          <w:tab w:val="left" w:pos="360"/>
          <w:tab w:val="left" w:pos="2880"/>
        </w:tabs>
        <w:ind w:left="90" w:hanging="810"/>
        <w:outlineLvl w:val="0"/>
      </w:pPr>
      <w:r>
        <w:tab/>
        <w:t>¼ teaspoon ground nutmeg</w:t>
      </w:r>
    </w:p>
    <w:p w:rsidR="001F6C0B" w:rsidRDefault="001F6C0B" w:rsidP="001F6C0B">
      <w:pPr>
        <w:pStyle w:val="BodyText"/>
        <w:tabs>
          <w:tab w:val="left" w:pos="180"/>
          <w:tab w:val="left" w:pos="360"/>
          <w:tab w:val="left" w:pos="2880"/>
        </w:tabs>
        <w:ind w:left="90" w:hanging="810"/>
        <w:outlineLvl w:val="0"/>
      </w:pPr>
      <w:r>
        <w:tab/>
      </w:r>
      <w:r>
        <w:rPr>
          <w:b/>
        </w:rPr>
        <w:t>Directions</w:t>
      </w:r>
    </w:p>
    <w:p w:rsidR="001F6C0B" w:rsidRDefault="001F6C0B" w:rsidP="001F6C0B">
      <w:pPr>
        <w:pStyle w:val="BodyText"/>
        <w:numPr>
          <w:ilvl w:val="0"/>
          <w:numId w:val="3"/>
        </w:numPr>
        <w:tabs>
          <w:tab w:val="left" w:pos="180"/>
          <w:tab w:val="left" w:pos="360"/>
          <w:tab w:val="left" w:pos="2880"/>
        </w:tabs>
        <w:outlineLvl w:val="0"/>
      </w:pPr>
      <w:r>
        <w:t>In a large saucepan, heat ¼ cup water over medium heat.</w:t>
      </w:r>
    </w:p>
    <w:p w:rsidR="001F6C0B" w:rsidRDefault="001F6C0B" w:rsidP="001F6C0B">
      <w:pPr>
        <w:pStyle w:val="BodyText"/>
        <w:numPr>
          <w:ilvl w:val="0"/>
          <w:numId w:val="3"/>
        </w:numPr>
        <w:tabs>
          <w:tab w:val="left" w:pos="180"/>
          <w:tab w:val="left" w:pos="360"/>
          <w:tab w:val="left" w:pos="2880"/>
        </w:tabs>
        <w:outlineLvl w:val="0"/>
      </w:pPr>
      <w:r>
        <w:t>Add onion to pan and cook until tender 3-4 minutes.</w:t>
      </w:r>
    </w:p>
    <w:p w:rsidR="001F6C0B" w:rsidRDefault="001F6C0B" w:rsidP="001F6C0B">
      <w:pPr>
        <w:pStyle w:val="BodyText"/>
        <w:numPr>
          <w:ilvl w:val="0"/>
          <w:numId w:val="3"/>
        </w:numPr>
        <w:tabs>
          <w:tab w:val="left" w:pos="180"/>
          <w:tab w:val="left" w:pos="360"/>
          <w:tab w:val="left" w:pos="2880"/>
        </w:tabs>
        <w:outlineLvl w:val="0"/>
      </w:pPr>
      <w:r>
        <w:t>Add remaining water, pumpkin, broth, cinnamon and nutmeg to pan and stir well.</w:t>
      </w:r>
    </w:p>
    <w:p w:rsidR="001F6C0B" w:rsidRDefault="001F6C0B" w:rsidP="001F6C0B">
      <w:pPr>
        <w:pStyle w:val="BodyText"/>
        <w:numPr>
          <w:ilvl w:val="0"/>
          <w:numId w:val="3"/>
        </w:numPr>
        <w:tabs>
          <w:tab w:val="left" w:pos="180"/>
          <w:tab w:val="left" w:pos="360"/>
          <w:tab w:val="left" w:pos="2880"/>
        </w:tabs>
        <w:outlineLvl w:val="0"/>
      </w:pPr>
      <w:r>
        <w:t>Bring mixture to a boil, reduce heat and simmer uncovered for 5 minutes.</w:t>
      </w:r>
    </w:p>
    <w:p w:rsidR="001F6C0B" w:rsidRDefault="001F6C0B" w:rsidP="001F6C0B">
      <w:pPr>
        <w:pStyle w:val="BodyText"/>
        <w:numPr>
          <w:ilvl w:val="0"/>
          <w:numId w:val="3"/>
        </w:numPr>
        <w:tabs>
          <w:tab w:val="left" w:pos="180"/>
          <w:tab w:val="left" w:pos="360"/>
          <w:tab w:val="left" w:pos="2880"/>
        </w:tabs>
        <w:outlineLvl w:val="0"/>
      </w:pPr>
      <w:r>
        <w:t>Stir in milk and cook until hot ( do not boil).</w:t>
      </w:r>
    </w:p>
    <w:p w:rsidR="001F6C0B" w:rsidRDefault="001F6C0B" w:rsidP="001F6C0B">
      <w:pPr>
        <w:pStyle w:val="BodyText"/>
        <w:numPr>
          <w:ilvl w:val="0"/>
          <w:numId w:val="3"/>
        </w:numPr>
        <w:tabs>
          <w:tab w:val="left" w:pos="180"/>
          <w:tab w:val="left" w:pos="360"/>
          <w:tab w:val="left" w:pos="2880"/>
        </w:tabs>
        <w:outlineLvl w:val="0"/>
      </w:pPr>
      <w:r>
        <w:t>Serve immediately.</w:t>
      </w:r>
    </w:p>
    <w:p w:rsidR="001F6C0B" w:rsidRPr="00CB4D4E" w:rsidRDefault="001F6C0B" w:rsidP="001F6C0B">
      <w:pPr>
        <w:pStyle w:val="BodyText"/>
        <w:numPr>
          <w:ilvl w:val="0"/>
          <w:numId w:val="3"/>
        </w:numPr>
        <w:tabs>
          <w:tab w:val="left" w:pos="180"/>
          <w:tab w:val="left" w:pos="360"/>
          <w:tab w:val="left" w:pos="2880"/>
        </w:tabs>
        <w:outlineLvl w:val="0"/>
      </w:pPr>
      <w:r>
        <w:t>Garnish as desired (green onion, fresh ground black pepper, sour cream, roasted pumpkin seeds, are all wonderful choices!)</w:t>
      </w:r>
    </w:p>
    <w:p w:rsidR="001F6C0B" w:rsidRDefault="001F6C0B" w:rsidP="001F6C0B">
      <w:pPr>
        <w:pStyle w:val="BodyText"/>
        <w:jc w:val="center"/>
        <w:outlineLvl w:val="0"/>
        <w:rPr>
          <w:b/>
        </w:rPr>
      </w:pPr>
    </w:p>
    <w:p w:rsidR="001F6C0B" w:rsidRDefault="001F6C0B" w:rsidP="001F6C0B">
      <w:pPr>
        <w:pStyle w:val="BodyText"/>
        <w:jc w:val="center"/>
        <w:outlineLvl w:val="0"/>
        <w:rPr>
          <w:b/>
        </w:rPr>
      </w:pPr>
    </w:p>
    <w:p w:rsidR="001F6C0B" w:rsidRDefault="001F6C0B" w:rsidP="001F6C0B">
      <w:pPr>
        <w:pStyle w:val="BodyText"/>
        <w:jc w:val="center"/>
        <w:outlineLvl w:val="0"/>
        <w:rPr>
          <w:b/>
        </w:rPr>
      </w:pPr>
    </w:p>
    <w:p w:rsidR="001F6C0B" w:rsidRDefault="001F6C0B" w:rsidP="001F6C0B">
      <w:pPr>
        <w:pStyle w:val="BodyText"/>
        <w:jc w:val="center"/>
        <w:outlineLvl w:val="0"/>
        <w:rPr>
          <w:b/>
        </w:rPr>
      </w:pPr>
      <w:r>
        <w:rPr>
          <w:b/>
        </w:rPr>
        <w:drawing>
          <wp:inline distT="0" distB="0" distL="0" distR="0" wp14:anchorId="475A4862" wp14:editId="6D97AC58">
            <wp:extent cx="457200" cy="341630"/>
            <wp:effectExtent l="0" t="0" r="0" b="1270"/>
            <wp:docPr id="11" name="Picture 11" descr="C:\Users\Tim Essig\AppData\Local\Microsoft\Windows\Temporary Internet Files\Content.IE5\SONZDP5I\stock-vector-veterans-day-usa-soldier-american-scratched-flag-335198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SONZDP5I\stock-vector-veterans-day-usa-soldier-american-scratched-flag-33519897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341630"/>
                    </a:xfrm>
                    <a:prstGeom prst="rect">
                      <a:avLst/>
                    </a:prstGeom>
                    <a:noFill/>
                    <a:ln>
                      <a:noFill/>
                    </a:ln>
                  </pic:spPr>
                </pic:pic>
              </a:graphicData>
            </a:graphic>
          </wp:inline>
        </w:drawing>
      </w:r>
    </w:p>
    <w:p w:rsidR="001F6C0B" w:rsidRDefault="001F6C0B" w:rsidP="001F6C0B">
      <w:pPr>
        <w:pStyle w:val="BodyText"/>
        <w:jc w:val="center"/>
        <w:outlineLvl w:val="0"/>
      </w:pPr>
      <w:r>
        <w:rPr>
          <w:b/>
        </w:rPr>
        <w:t>Thank you, veterans!</w:t>
      </w:r>
    </w:p>
    <w:p w:rsidR="001F6C0B" w:rsidRDefault="001F6C0B" w:rsidP="001F6C0B">
      <w:pPr>
        <w:pStyle w:val="BodyText"/>
        <w:jc w:val="center"/>
        <w:outlineLvl w:val="0"/>
      </w:pPr>
      <w:r>
        <w:t xml:space="preserve">On Veterans day, we honor men and women who’ve served and sacrficed in one of America’s armed services’ </w:t>
      </w:r>
    </w:p>
    <w:p w:rsidR="001F6C0B" w:rsidRDefault="001F6C0B" w:rsidP="001F6C0B">
      <w:pPr>
        <w:pStyle w:val="BodyText"/>
        <w:outlineLvl w:val="0"/>
      </w:pPr>
      <w:r>
        <w:tab/>
        <w:t>On November 11 1918, America and her allies signed a truce with German leaders, ending World War I. In 1919, President Wilson decided the United States should remember with gratitude the end of that war and honor military members by making Armistice Day, or “truce” day. In 1954, Congress changed the name to Veterans Day, honoring veterans of every era.</w:t>
      </w:r>
    </w:p>
    <w:p w:rsidR="001F6C0B" w:rsidRDefault="001F6C0B" w:rsidP="001F6C0B">
      <w:pPr>
        <w:pStyle w:val="BodyText"/>
        <w:outlineLvl w:val="0"/>
      </w:pPr>
      <w:r>
        <w:tab/>
        <w:t>Veterans Day highlights our country’s quest for peace, justice and freedom throughout the world. Followers of Jesus, the Prince of Peace, pray for unity among all nations and for the day when “nation will not take up sword against nation, nor will they train for war anymore”</w:t>
      </w:r>
    </w:p>
    <w:p w:rsidR="001F6C0B" w:rsidRDefault="001F6C0B" w:rsidP="001F6C0B">
      <w:pPr>
        <w:pStyle w:val="BodyText"/>
        <w:outlineLvl w:val="0"/>
      </w:pPr>
      <w:r>
        <w:t>(Isaiah 2: 4, NIV)</w:t>
      </w:r>
    </w:p>
    <w:p w:rsidR="001F6C0B" w:rsidRDefault="001F6C0B" w:rsidP="001F6C0B">
      <w:pPr>
        <w:pStyle w:val="BodyText"/>
        <w:outlineLvl w:val="0"/>
        <w:rPr>
          <w:b/>
        </w:rPr>
      </w:pPr>
      <w:r>
        <w:rPr>
          <w:b/>
        </w:rPr>
        <w:lastRenderedPageBreak/>
        <w:t>Scripture Readings for November, 2017</w:t>
      </w:r>
    </w:p>
    <w:p w:rsidR="001F6C0B" w:rsidRDefault="001F6C0B" w:rsidP="001F6C0B">
      <w:pPr>
        <w:pStyle w:val="BodyText"/>
        <w:outlineLvl w:val="0"/>
        <w:rPr>
          <w:b/>
        </w:rPr>
      </w:pPr>
      <w:r>
        <w:rPr>
          <w:b/>
        </w:rPr>
        <w:t>November 5</w:t>
      </w:r>
    </w:p>
    <w:p w:rsidR="001F6C0B" w:rsidRDefault="001F6C0B" w:rsidP="001F6C0B">
      <w:pPr>
        <w:pStyle w:val="BodyText"/>
        <w:outlineLvl w:val="0"/>
      </w:pPr>
      <w:r>
        <w:t>Joshua 37-17</w:t>
      </w:r>
    </w:p>
    <w:p w:rsidR="001F6C0B" w:rsidRPr="005B0338" w:rsidRDefault="001F6C0B" w:rsidP="001F6C0B">
      <w:pPr>
        <w:pStyle w:val="BodyText"/>
        <w:outlineLvl w:val="0"/>
      </w:pPr>
      <w:r>
        <w:t>Psalm 107: 1-7, 33-37</w:t>
      </w:r>
    </w:p>
    <w:p w:rsidR="001F6C0B" w:rsidRDefault="001F6C0B" w:rsidP="001F6C0B">
      <w:pPr>
        <w:pStyle w:val="BodyText"/>
        <w:outlineLvl w:val="0"/>
      </w:pPr>
      <w:r>
        <w:t>1 Thessalonians 2: 9-13</w:t>
      </w:r>
    </w:p>
    <w:p w:rsidR="001F6C0B" w:rsidRDefault="001F6C0B" w:rsidP="001F6C0B">
      <w:pPr>
        <w:pStyle w:val="BodyText"/>
        <w:outlineLvl w:val="0"/>
      </w:pPr>
      <w:r>
        <w:t>Matthew 23: 1-12</w:t>
      </w:r>
    </w:p>
    <w:p w:rsidR="001F6C0B" w:rsidRDefault="001F6C0B" w:rsidP="001F6C0B">
      <w:pPr>
        <w:pStyle w:val="BodyText"/>
        <w:outlineLvl w:val="0"/>
        <w:rPr>
          <w:b/>
        </w:rPr>
      </w:pPr>
      <w:r>
        <w:rPr>
          <w:b/>
        </w:rPr>
        <w:t>November 12</w:t>
      </w:r>
    </w:p>
    <w:p w:rsidR="001F6C0B" w:rsidRPr="00234BA1" w:rsidRDefault="001F6C0B" w:rsidP="001F6C0B">
      <w:pPr>
        <w:pStyle w:val="BodyText"/>
        <w:outlineLvl w:val="0"/>
      </w:pPr>
      <w:r>
        <w:t>Joshua 40:1-3a, 14-25</w:t>
      </w:r>
    </w:p>
    <w:p w:rsidR="001F6C0B" w:rsidRDefault="001F6C0B" w:rsidP="001F6C0B">
      <w:pPr>
        <w:pStyle w:val="BodyText"/>
        <w:outlineLvl w:val="0"/>
      </w:pPr>
      <w:r>
        <w:t>Psalm 78: 1-7</w:t>
      </w:r>
    </w:p>
    <w:p w:rsidR="001F6C0B" w:rsidRDefault="001F6C0B" w:rsidP="001F6C0B">
      <w:pPr>
        <w:pStyle w:val="BodyText"/>
        <w:outlineLvl w:val="0"/>
      </w:pPr>
      <w:r>
        <w:t>1 Thessalonians 4: 13-18</w:t>
      </w:r>
    </w:p>
    <w:p w:rsidR="001F6C0B" w:rsidRPr="00F2556E" w:rsidRDefault="001F6C0B" w:rsidP="001F6C0B">
      <w:pPr>
        <w:pStyle w:val="BodyText"/>
        <w:outlineLvl w:val="0"/>
      </w:pPr>
      <w:r>
        <w:t>Matthew 25:1-13</w:t>
      </w:r>
    </w:p>
    <w:p w:rsidR="001F6C0B" w:rsidRDefault="001F6C0B" w:rsidP="001F6C0B">
      <w:pPr>
        <w:pStyle w:val="BodyText"/>
        <w:outlineLvl w:val="0"/>
        <w:rPr>
          <w:b/>
        </w:rPr>
      </w:pPr>
      <w:r>
        <w:rPr>
          <w:b/>
        </w:rPr>
        <w:t>November 19</w:t>
      </w:r>
    </w:p>
    <w:p w:rsidR="001F6C0B" w:rsidRDefault="001F6C0B" w:rsidP="001F6C0B">
      <w:pPr>
        <w:pStyle w:val="BodyText"/>
        <w:outlineLvl w:val="0"/>
      </w:pPr>
      <w:r>
        <w:t xml:space="preserve">Judges 4:1-7 </w:t>
      </w:r>
    </w:p>
    <w:p w:rsidR="001F6C0B" w:rsidRDefault="001F6C0B" w:rsidP="001F6C0B">
      <w:pPr>
        <w:pStyle w:val="BodyText"/>
        <w:outlineLvl w:val="0"/>
      </w:pPr>
      <w:r>
        <w:t xml:space="preserve">Psalm 123                                                     </w:t>
      </w:r>
    </w:p>
    <w:p w:rsidR="001F6C0B" w:rsidRDefault="001F6C0B" w:rsidP="001F6C0B">
      <w:pPr>
        <w:pStyle w:val="BodyText"/>
        <w:outlineLvl w:val="0"/>
      </w:pPr>
      <w:r>
        <w:t>1 Thessalonians 5:1-11</w:t>
      </w:r>
    </w:p>
    <w:p w:rsidR="001F6C0B" w:rsidRDefault="001F6C0B" w:rsidP="001F6C0B">
      <w:pPr>
        <w:pStyle w:val="BodyText"/>
        <w:outlineLvl w:val="0"/>
      </w:pPr>
      <w:r>
        <w:t>Matthew 25: 14-30</w:t>
      </w:r>
    </w:p>
    <w:p w:rsidR="001F6C0B" w:rsidRDefault="001F6C0B" w:rsidP="001F6C0B">
      <w:pPr>
        <w:pStyle w:val="BodyText"/>
        <w:outlineLvl w:val="0"/>
        <w:rPr>
          <w:b/>
        </w:rPr>
      </w:pPr>
      <w:r>
        <w:rPr>
          <w:b/>
        </w:rPr>
        <w:t>November 23</w:t>
      </w:r>
    </w:p>
    <w:p w:rsidR="001F6C0B" w:rsidRDefault="001F6C0B" w:rsidP="001F6C0B">
      <w:pPr>
        <w:pStyle w:val="BodyText"/>
        <w:outlineLvl w:val="0"/>
      </w:pPr>
      <w:r>
        <w:t>Deuteronomy8:7-18</w:t>
      </w:r>
    </w:p>
    <w:p w:rsidR="001F6C0B" w:rsidRDefault="001F6C0B" w:rsidP="001F6C0B">
      <w:pPr>
        <w:pStyle w:val="BodyText"/>
        <w:outlineLvl w:val="0"/>
      </w:pPr>
      <w:r>
        <w:t>Psalm 65</w:t>
      </w:r>
    </w:p>
    <w:p w:rsidR="001F6C0B" w:rsidRPr="00D52AD6" w:rsidRDefault="001F6C0B" w:rsidP="001F6C0B">
      <w:pPr>
        <w:pStyle w:val="BodyText"/>
        <w:outlineLvl w:val="0"/>
      </w:pPr>
      <w:r>
        <w:t>2 Corinthians 9: 6-15</w:t>
      </w:r>
    </w:p>
    <w:p w:rsidR="001F6C0B" w:rsidRDefault="001F6C0B" w:rsidP="001F6C0B">
      <w:pPr>
        <w:pStyle w:val="BodyText"/>
        <w:outlineLvl w:val="0"/>
      </w:pPr>
      <w:r>
        <w:t>Luke 17:11-19</w:t>
      </w:r>
    </w:p>
    <w:p w:rsidR="001F6C0B" w:rsidRDefault="001F6C0B" w:rsidP="001F6C0B">
      <w:pPr>
        <w:pStyle w:val="BodyText"/>
        <w:outlineLvl w:val="0"/>
        <w:rPr>
          <w:b/>
        </w:rPr>
      </w:pPr>
      <w:r>
        <w:rPr>
          <w:b/>
        </w:rPr>
        <w:t>November 26</w:t>
      </w:r>
    </w:p>
    <w:p w:rsidR="001F6C0B" w:rsidRDefault="001F6C0B" w:rsidP="001F6C0B">
      <w:pPr>
        <w:pStyle w:val="BodyText"/>
        <w:outlineLvl w:val="0"/>
      </w:pPr>
      <w:r>
        <w:t>Ezekiel 34:1-1-16, 20-24</w:t>
      </w:r>
    </w:p>
    <w:p w:rsidR="001F6C0B" w:rsidRDefault="001F6C0B" w:rsidP="001F6C0B">
      <w:pPr>
        <w:pStyle w:val="BodyText"/>
        <w:outlineLvl w:val="0"/>
      </w:pPr>
      <w:r>
        <w:t>Psalm 100</w:t>
      </w:r>
    </w:p>
    <w:p w:rsidR="001F6C0B" w:rsidRDefault="001F6C0B" w:rsidP="001F6C0B">
      <w:pPr>
        <w:pStyle w:val="BodyText"/>
        <w:outlineLvl w:val="0"/>
      </w:pPr>
      <w:r>
        <w:t>Ephesians 1:15-23</w:t>
      </w:r>
    </w:p>
    <w:p w:rsidR="001F6C0B" w:rsidRPr="00F77515" w:rsidRDefault="001F6C0B" w:rsidP="001F6C0B">
      <w:pPr>
        <w:pStyle w:val="BodyText"/>
        <w:outlineLvl w:val="0"/>
      </w:pPr>
      <w:r>
        <w:t>Matthew 25:31-46</w:t>
      </w:r>
    </w:p>
    <w:p w:rsidR="001F6C0B" w:rsidRDefault="001F6C0B" w:rsidP="001F6C0B">
      <w:pPr>
        <w:pStyle w:val="BodyText"/>
        <w:jc w:val="center"/>
        <w:outlineLvl w:val="0"/>
      </w:pPr>
    </w:p>
    <w:p w:rsidR="001F6C0B" w:rsidRDefault="001F6C0B" w:rsidP="001F6C0B">
      <w:pPr>
        <w:pStyle w:val="BodyText"/>
        <w:jc w:val="center"/>
        <w:outlineLvl w:val="0"/>
      </w:pPr>
    </w:p>
    <w:p w:rsidR="001F6C0B" w:rsidRDefault="001F6C0B" w:rsidP="001F6C0B">
      <w:pPr>
        <w:pStyle w:val="BodyText"/>
        <w:jc w:val="center"/>
        <w:outlineLvl w:val="0"/>
      </w:pPr>
      <w:r>
        <w:drawing>
          <wp:inline distT="0" distB="0" distL="0" distR="0" wp14:anchorId="24A7DF60" wp14:editId="573139F2">
            <wp:extent cx="1280160" cy="518160"/>
            <wp:effectExtent l="0" t="0" r="0" b="0"/>
            <wp:docPr id="12" name="Picture 12" descr="C:\Users\Tim Essig\AppData\Local\Microsoft\Windows\Temporary Internet Files\Content.IE5\SONZDP5I\Pumpkin-Pie-Whole-Sl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Essig\AppData\Local\Microsoft\Windows\Temporary Internet Files\Content.IE5\SONZDP5I\Pumpkin-Pie-Whole-Slic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056" cy="518118"/>
                    </a:xfrm>
                    <a:prstGeom prst="rect">
                      <a:avLst/>
                    </a:prstGeom>
                    <a:noFill/>
                    <a:ln>
                      <a:noFill/>
                    </a:ln>
                  </pic:spPr>
                </pic:pic>
              </a:graphicData>
            </a:graphic>
          </wp:inline>
        </w:drawing>
      </w:r>
    </w:p>
    <w:p w:rsidR="001F6C0B" w:rsidRDefault="001F6C0B" w:rsidP="001F6C0B">
      <w:pPr>
        <w:pStyle w:val="BodyText"/>
        <w:jc w:val="center"/>
        <w:outlineLvl w:val="0"/>
      </w:pPr>
      <w:r>
        <w:rPr>
          <w:b/>
        </w:rPr>
        <w:t>“Time to Thank. Time to Share”</w:t>
      </w:r>
    </w:p>
    <w:p w:rsidR="001F6C0B" w:rsidRDefault="001F6C0B" w:rsidP="001F6C0B">
      <w:pPr>
        <w:pStyle w:val="BodyText"/>
        <w:jc w:val="center"/>
        <w:outlineLvl w:val="0"/>
      </w:pPr>
      <w:r>
        <w:t>Thanksgiving is a time to share. A roasted turkey stuffed with care, potatoes, yams and buttered rolls are passed in festive bowls. But first we thank our God above and share with others his great love. The dish served last is always best—a slice of pie for every guest.</w:t>
      </w:r>
    </w:p>
    <w:p w:rsidR="001F6C0B" w:rsidRPr="00454D91" w:rsidRDefault="001F6C0B" w:rsidP="001F6C0B">
      <w:pPr>
        <w:pStyle w:val="BodyText"/>
        <w:jc w:val="right"/>
        <w:outlineLvl w:val="0"/>
      </w:pPr>
      <w:r>
        <w:t>Mary Ann Sundby</w:t>
      </w:r>
    </w:p>
    <w:p w:rsidR="001F6C0B" w:rsidRDefault="001F6C0B" w:rsidP="001F6C0B">
      <w:pPr>
        <w:pStyle w:val="BodyText"/>
        <w:jc w:val="center"/>
        <w:outlineLvl w:val="0"/>
      </w:pPr>
    </w:p>
    <w:p w:rsidR="001F6C0B" w:rsidRDefault="001F6C0B" w:rsidP="001F6C0B">
      <w:pPr>
        <w:pStyle w:val="BodyText"/>
        <w:jc w:val="center"/>
        <w:outlineLvl w:val="0"/>
      </w:pPr>
    </w:p>
    <w:p w:rsidR="001F6C0B" w:rsidRDefault="001F6C0B" w:rsidP="001F6C0B">
      <w:pPr>
        <w:pStyle w:val="BodyText"/>
        <w:jc w:val="center"/>
        <w:outlineLvl w:val="0"/>
      </w:pPr>
      <w:r>
        <w:t xml:space="preserve">“An optimist is a person who starts a new diet on Thanksgiving Day.”   </w:t>
      </w:r>
      <w:r w:rsidRPr="00794660">
        <w:rPr>
          <w:i/>
        </w:rPr>
        <w:t>Irv Kupcinet</w:t>
      </w:r>
    </w:p>
    <w:p w:rsidR="001F6C0B" w:rsidRDefault="001F6C0B" w:rsidP="001F6C0B">
      <w:pPr>
        <w:pStyle w:val="BodyText"/>
        <w:jc w:val="center"/>
        <w:outlineLvl w:val="0"/>
      </w:pPr>
    </w:p>
    <w:p w:rsidR="001F6C0B" w:rsidRDefault="001F6C0B" w:rsidP="001F6C0B">
      <w:pPr>
        <w:pStyle w:val="BodyText"/>
        <w:jc w:val="center"/>
        <w:outlineLvl w:val="0"/>
      </w:pPr>
    </w:p>
    <w:p w:rsidR="001F6C0B" w:rsidRDefault="001F6C0B" w:rsidP="001F6C0B">
      <w:pPr>
        <w:pStyle w:val="BodyText"/>
        <w:jc w:val="center"/>
        <w:outlineLvl w:val="0"/>
        <w:rPr>
          <w:b/>
        </w:rPr>
      </w:pPr>
      <w:r>
        <w:rPr>
          <w:b/>
        </w:rPr>
        <w:t>Dates to Remember</w:t>
      </w:r>
    </w:p>
    <w:p w:rsidR="001F6C0B" w:rsidRPr="007601F1" w:rsidRDefault="001F6C0B" w:rsidP="001F6C0B">
      <w:pPr>
        <w:pStyle w:val="BodyText"/>
        <w:outlineLvl w:val="0"/>
        <w:rPr>
          <w:b/>
          <w:sz w:val="28"/>
          <w:szCs w:val="28"/>
        </w:rPr>
      </w:pPr>
      <w:r w:rsidRPr="007601F1">
        <w:rPr>
          <w:b/>
          <w:sz w:val="28"/>
          <w:szCs w:val="28"/>
        </w:rPr>
        <w:t>All Saints’ Day, November 1, 2017</w:t>
      </w:r>
    </w:p>
    <w:p w:rsidR="001F6C0B" w:rsidRPr="007601F1" w:rsidRDefault="001F6C0B" w:rsidP="001F6C0B">
      <w:pPr>
        <w:pStyle w:val="BodyText"/>
        <w:outlineLvl w:val="0"/>
        <w:rPr>
          <w:b/>
          <w:sz w:val="28"/>
          <w:szCs w:val="28"/>
        </w:rPr>
      </w:pPr>
      <w:r w:rsidRPr="007601F1">
        <w:rPr>
          <w:b/>
          <w:sz w:val="28"/>
          <w:szCs w:val="28"/>
        </w:rPr>
        <w:t>Daylight Saving Time ends, Nov 5, 2017</w:t>
      </w:r>
    </w:p>
    <w:p w:rsidR="001F6C0B" w:rsidRPr="007601F1" w:rsidRDefault="001F6C0B" w:rsidP="001F6C0B">
      <w:pPr>
        <w:pStyle w:val="BodyText"/>
        <w:outlineLvl w:val="0"/>
        <w:rPr>
          <w:b/>
        </w:rPr>
      </w:pPr>
      <w:r w:rsidRPr="007601F1">
        <w:rPr>
          <w:b/>
        </w:rPr>
        <w:t>Veterans Day, November 11, 2017</w:t>
      </w:r>
    </w:p>
    <w:p w:rsidR="001F6C0B" w:rsidRPr="007601F1" w:rsidRDefault="001F6C0B" w:rsidP="001F6C0B">
      <w:pPr>
        <w:pStyle w:val="BodyText"/>
        <w:outlineLvl w:val="0"/>
        <w:rPr>
          <w:b/>
        </w:rPr>
      </w:pPr>
      <w:r w:rsidRPr="007601F1">
        <w:rPr>
          <w:b/>
        </w:rPr>
        <w:t>Thanksgiving Day, 23, 2017</w:t>
      </w:r>
    </w:p>
    <w:p w:rsidR="002D375E" w:rsidRDefault="001F6C0B" w:rsidP="001F6C0B">
      <w:pPr>
        <w:pStyle w:val="BodyText"/>
        <w:outlineLvl w:val="0"/>
        <w:rPr>
          <w:b/>
        </w:rPr>
        <w:sectPr w:rsidR="002D375E" w:rsidSect="001F6C0B">
          <w:pgSz w:w="12240" w:h="15840"/>
          <w:pgMar w:top="720" w:right="720" w:bottom="720" w:left="990" w:header="720" w:footer="720" w:gutter="0"/>
          <w:cols w:num="2" w:space="720"/>
          <w:docGrid w:linePitch="360"/>
        </w:sectPr>
      </w:pPr>
      <w:r w:rsidRPr="007601F1">
        <w:rPr>
          <w:b/>
        </w:rPr>
        <w:t>Christ the King Sunday, November 26, 2017</w:t>
      </w:r>
    </w:p>
    <w:p w:rsidR="001F6C0B" w:rsidRDefault="002D375E" w:rsidP="001F6C0B">
      <w:pPr>
        <w:pStyle w:val="BodyText"/>
        <w:outlineLvl w:val="0"/>
        <w:rPr>
          <w:b/>
        </w:rPr>
      </w:pPr>
      <w:r>
        <w:lastRenderedPageBreak/>
        <w:drawing>
          <wp:inline distT="0" distB="0" distL="0" distR="0" wp14:anchorId="7A08E2A7" wp14:editId="41EC079F">
            <wp:extent cx="6580095" cy="8467165"/>
            <wp:effectExtent l="0" t="0" r="0" b="0"/>
            <wp:docPr id="2" name="Picture 2" descr="C:\Users\Admin\Pictures\Calendar Nov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alendar Nov012.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b="782"/>
                    <a:stretch/>
                  </pic:blipFill>
                  <pic:spPr bwMode="auto">
                    <a:xfrm>
                      <a:off x="0" y="0"/>
                      <a:ext cx="6581721" cy="8469257"/>
                    </a:xfrm>
                    <a:prstGeom prst="rect">
                      <a:avLst/>
                    </a:prstGeom>
                    <a:noFill/>
                    <a:ln>
                      <a:noFill/>
                    </a:ln>
                    <a:extLst>
                      <a:ext uri="{53640926-AAD7-44D8-BBD7-CCE9431645EC}">
                        <a14:shadowObscured xmlns:a14="http://schemas.microsoft.com/office/drawing/2010/main"/>
                      </a:ext>
                    </a:extLst>
                  </pic:spPr>
                </pic:pic>
              </a:graphicData>
            </a:graphic>
          </wp:inline>
        </w:drawing>
      </w:r>
    </w:p>
    <w:p w:rsidR="002D375E" w:rsidRDefault="002D375E" w:rsidP="001F6C0B">
      <w:pPr>
        <w:pStyle w:val="BodyText"/>
        <w:outlineLvl w:val="0"/>
        <w:rPr>
          <w:b/>
        </w:rPr>
      </w:pPr>
    </w:p>
    <w:p w:rsidR="002D375E" w:rsidRDefault="002D375E" w:rsidP="001F6C0B">
      <w:pPr>
        <w:pStyle w:val="BodyText"/>
        <w:outlineLvl w:val="0"/>
        <w:rPr>
          <w:b/>
        </w:rPr>
      </w:pPr>
    </w:p>
    <w:p w:rsidR="002D375E" w:rsidRDefault="002D375E" w:rsidP="001F6C0B">
      <w:pPr>
        <w:pStyle w:val="BodyText"/>
        <w:outlineLvl w:val="0"/>
        <w:rPr>
          <w:b/>
        </w:rPr>
      </w:pPr>
    </w:p>
    <w:p w:rsidR="002D375E" w:rsidRPr="002D375E" w:rsidRDefault="002D375E" w:rsidP="002D375E">
      <w:pPr>
        <w:pStyle w:val="NormalWeb"/>
        <w:jc w:val="center"/>
        <w:rPr>
          <w:b/>
          <w:color w:val="000000"/>
          <w:sz w:val="27"/>
          <w:szCs w:val="27"/>
        </w:rPr>
      </w:pPr>
      <w:r w:rsidRPr="002D375E">
        <w:rPr>
          <w:b/>
          <w:color w:val="000000"/>
          <w:sz w:val="27"/>
          <w:szCs w:val="27"/>
        </w:rPr>
        <w:lastRenderedPageBreak/>
        <w:t>WILLS &amp; ESTATES</w:t>
      </w:r>
      <w:r>
        <w:rPr>
          <w:b/>
          <w:color w:val="000000"/>
          <w:sz w:val="27"/>
          <w:szCs w:val="27"/>
        </w:rPr>
        <w:t xml:space="preserve"> </w:t>
      </w:r>
      <w:r w:rsidRPr="002D375E">
        <w:rPr>
          <w:b/>
          <w:color w:val="000000"/>
          <w:sz w:val="27"/>
          <w:szCs w:val="27"/>
        </w:rPr>
        <w:t>COMMITTEE</w:t>
      </w:r>
    </w:p>
    <w:p w:rsidR="002D375E" w:rsidRDefault="002D375E" w:rsidP="002D375E">
      <w:pPr>
        <w:pStyle w:val="NormalWeb"/>
        <w:rPr>
          <w:color w:val="000000"/>
          <w:sz w:val="27"/>
          <w:szCs w:val="27"/>
        </w:rPr>
      </w:pPr>
      <w:r>
        <w:rPr>
          <w:color w:val="000000"/>
          <w:sz w:val="27"/>
          <w:szCs w:val="27"/>
        </w:rPr>
        <w:t xml:space="preserve">JUST A REMINDER THAT THE WISCONSIN UNITED METHODIST FOUNDATION IS AVAILABLE TO ALL OUR CHURCH MEMBERS WHO MAY NEED HELP IN PREPARING A BEQUEST TO SUPPORT OUR CHURCH. OUR CHURCH RELIES ON YOUR SUPPORT BOTH NOW AND IN THE FUTURE TO CARRY OUT </w:t>
      </w:r>
      <w:proofErr w:type="gramStart"/>
      <w:r>
        <w:rPr>
          <w:color w:val="000000"/>
          <w:sz w:val="27"/>
          <w:szCs w:val="27"/>
        </w:rPr>
        <w:t>IT’S</w:t>
      </w:r>
      <w:proofErr w:type="gramEnd"/>
      <w:r>
        <w:rPr>
          <w:color w:val="000000"/>
          <w:sz w:val="27"/>
          <w:szCs w:val="27"/>
        </w:rPr>
        <w:t xml:space="preserve"> MISSION. YOUR SUPPORT IS ALWAYS GREATLY APPRECIATED.</w:t>
      </w:r>
    </w:p>
    <w:p w:rsidR="002D375E" w:rsidRDefault="002D375E" w:rsidP="002D375E">
      <w:pPr>
        <w:pStyle w:val="NormalWeb"/>
        <w:rPr>
          <w:color w:val="000000"/>
          <w:sz w:val="27"/>
          <w:szCs w:val="27"/>
        </w:rPr>
      </w:pPr>
      <w:r>
        <w:rPr>
          <w:color w:val="000000"/>
          <w:sz w:val="27"/>
          <w:szCs w:val="27"/>
        </w:rPr>
        <w:t>IF YOU WOULD LIKE TO MAKE THE ARRANGEMENTS TO SUPPORT OUR CHURCH AFTER YOUR DEATH THROUGH A GIFT FROM YOUR ESTATE, THE WISCONSIN UNITED METHODIST FOUNDATION IS THE BEST PLACE TO SEEK THE ADVICE AND HELP NEEDED TO COMPLETE THE ARRANGEMENTS THAT ARE NEEDED TO DO THAT.</w:t>
      </w:r>
    </w:p>
    <w:p w:rsidR="002D375E" w:rsidRDefault="002D375E" w:rsidP="002D375E">
      <w:pPr>
        <w:pStyle w:val="NormalWeb"/>
        <w:rPr>
          <w:color w:val="000000"/>
          <w:sz w:val="27"/>
          <w:szCs w:val="27"/>
        </w:rPr>
      </w:pPr>
      <w:r>
        <w:rPr>
          <w:color w:val="000000"/>
          <w:sz w:val="27"/>
          <w:szCs w:val="27"/>
        </w:rPr>
        <w:t>THE FOUNDATION IS LOCATED IN SUN PRAIRIE, WISCONSIN. THE STAFF AT THE FOUNDATION HAS THE KNOWLEDGE AND RESOURCES YOU NEED TO ARRANGE A GIFT TO OUR CHURCH BOTH NOW OR FOLLOWING YOUR DEATH. PLEASE CALL THE CHURCH OFFICE AT 762-6030 OR THE FOUNDATION AT (TOLL FREE) 1-888-903-9863 FOR MORE INFORMATION. THANK YOU.</w:t>
      </w:r>
    </w:p>
    <w:p w:rsidR="002D375E" w:rsidRDefault="002D375E" w:rsidP="002D375E">
      <w:pPr>
        <w:pStyle w:val="NormalWeb"/>
        <w:rPr>
          <w:color w:val="000000"/>
          <w:sz w:val="27"/>
          <w:szCs w:val="27"/>
        </w:rPr>
      </w:pPr>
      <w:r>
        <w:rPr>
          <w:color w:val="000000"/>
          <w:sz w:val="27"/>
          <w:szCs w:val="27"/>
        </w:rPr>
        <w:t>MIKE JANKOWSKI</w:t>
      </w:r>
    </w:p>
    <w:p w:rsidR="002D375E" w:rsidRDefault="002D375E" w:rsidP="002D375E">
      <w:pPr>
        <w:pStyle w:val="NormalWeb"/>
        <w:rPr>
          <w:color w:val="000000"/>
          <w:sz w:val="27"/>
          <w:szCs w:val="27"/>
        </w:rPr>
      </w:pPr>
      <w:r>
        <w:rPr>
          <w:color w:val="000000"/>
          <w:sz w:val="27"/>
          <w:szCs w:val="27"/>
        </w:rPr>
        <w:t xml:space="preserve">WILLS &amp; ESTATES </w:t>
      </w:r>
      <w:r>
        <w:rPr>
          <w:color w:val="000000"/>
          <w:sz w:val="27"/>
          <w:szCs w:val="27"/>
        </w:rPr>
        <w:t>COMMITTEE</w:t>
      </w:r>
    </w:p>
    <w:p w:rsidR="002D375E" w:rsidRDefault="002D375E" w:rsidP="002D375E">
      <w:pPr>
        <w:pStyle w:val="NormalWeb"/>
        <w:rPr>
          <w:color w:val="000000"/>
          <w:sz w:val="27"/>
          <w:szCs w:val="27"/>
        </w:rPr>
      </w:pPr>
      <w:r>
        <w:rPr>
          <w:noProof/>
        </w:rPr>
        <w:drawing>
          <wp:anchor distT="0" distB="0" distL="114300" distR="114300" simplePos="0" relativeHeight="251660288" behindDoc="1" locked="0" layoutInCell="1" allowOverlap="1" wp14:anchorId="16465E27" wp14:editId="2496C8A6">
            <wp:simplePos x="0" y="0"/>
            <wp:positionH relativeFrom="column">
              <wp:posOffset>-635</wp:posOffset>
            </wp:positionH>
            <wp:positionV relativeFrom="paragraph">
              <wp:posOffset>283024</wp:posOffset>
            </wp:positionV>
            <wp:extent cx="5867400" cy="3616960"/>
            <wp:effectExtent l="0" t="0" r="0" b="2540"/>
            <wp:wrapNone/>
            <wp:docPr id="1" name="Picture 1" descr="Image result for sun and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n and sha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361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color w:val="222222"/>
          <w:shd w:val="clear" w:color="auto" w:fill="FFFFFF"/>
        </w:rPr>
        <w:t xml:space="preserve">                                                              </w:t>
      </w:r>
      <w:r>
        <w:rPr>
          <w:rFonts w:ascii="Arial" w:hAnsi="Arial" w:cs="Arial"/>
          <w:b/>
          <w:bCs/>
          <w:color w:val="222222"/>
          <w:shd w:val="clear" w:color="auto" w:fill="FFFFFF"/>
        </w:rPr>
        <w:t>Hope</w:t>
      </w:r>
      <w:r>
        <w:rPr>
          <w:rFonts w:ascii="Arial" w:hAnsi="Arial" w:cs="Arial"/>
          <w:b/>
          <w:bCs/>
          <w:color w:val="222222"/>
          <w:shd w:val="clear" w:color="auto" w:fill="FFFFFF"/>
        </w:rPr>
        <w:br/>
      </w:r>
      <w:proofErr w:type="spellStart"/>
      <w:r>
        <w:rPr>
          <w:rFonts w:ascii="Arial" w:hAnsi="Arial" w:cs="Arial"/>
          <w:color w:val="222222"/>
          <w:shd w:val="clear" w:color="auto" w:fill="FFFFFF"/>
        </w:rPr>
        <w:t>Hope</w:t>
      </w:r>
      <w:proofErr w:type="spellEnd"/>
      <w:r>
        <w:rPr>
          <w:rFonts w:ascii="Arial" w:hAnsi="Arial" w:cs="Arial"/>
          <w:color w:val="222222"/>
          <w:shd w:val="clear" w:color="auto" w:fill="FFFFFF"/>
        </w:rPr>
        <w:t> is like the sun, which, as we journey toward it, casts the shadow of our burden behind us. Only in the darkness can you see the stars. When you have lost </w:t>
      </w:r>
      <w:r>
        <w:rPr>
          <w:rFonts w:ascii="Arial" w:hAnsi="Arial" w:cs="Arial"/>
          <w:b/>
          <w:bCs/>
          <w:color w:val="222222"/>
          <w:shd w:val="clear" w:color="auto" w:fill="FFFFFF"/>
        </w:rPr>
        <w:t>hope</w:t>
      </w:r>
      <w:r>
        <w:rPr>
          <w:rFonts w:ascii="Arial" w:hAnsi="Arial" w:cs="Arial"/>
          <w:color w:val="222222"/>
          <w:shd w:val="clear" w:color="auto" w:fill="FFFFFF"/>
        </w:rPr>
        <w:t>, you have lost everything. And when you think all is lost, when all is dire and bleak, there is always </w:t>
      </w:r>
      <w:r>
        <w:rPr>
          <w:rFonts w:ascii="Arial" w:hAnsi="Arial" w:cs="Arial"/>
          <w:b/>
          <w:bCs/>
          <w:color w:val="222222"/>
          <w:shd w:val="clear" w:color="auto" w:fill="FFFFFF"/>
        </w:rPr>
        <w:t>hope</w:t>
      </w:r>
      <w:r>
        <w:rPr>
          <w:rFonts w:ascii="Arial" w:hAnsi="Arial" w:cs="Arial"/>
          <w:color w:val="222222"/>
          <w:shd w:val="clear" w:color="auto" w:fill="FFFFFF"/>
        </w:rPr>
        <w:t>.</w:t>
      </w:r>
    </w:p>
    <w:p w:rsidR="002D375E" w:rsidRPr="007601F1" w:rsidRDefault="002D375E" w:rsidP="001F6C0B">
      <w:pPr>
        <w:pStyle w:val="BodyText"/>
        <w:outlineLvl w:val="0"/>
        <w:rPr>
          <w:b/>
        </w:rPr>
      </w:pPr>
    </w:p>
    <w:p w:rsidR="009A2518" w:rsidRDefault="009A2518"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2D375E" w:rsidRDefault="002D375E" w:rsidP="00954F33">
      <w:pPr>
        <w:pStyle w:val="NoSpacing"/>
        <w:rPr>
          <w:rFonts w:ascii="Times New Roman" w:hAnsi="Times New Roman" w:cs="Times New Roman"/>
          <w:sz w:val="27"/>
          <w:szCs w:val="27"/>
        </w:rPr>
      </w:pPr>
    </w:p>
    <w:p w:rsidR="00E479D9" w:rsidRDefault="00E479D9" w:rsidP="00954F33">
      <w:pPr>
        <w:pStyle w:val="NoSpacing"/>
        <w:rPr>
          <w:rFonts w:ascii="Times New Roman" w:hAnsi="Times New Roman" w:cs="Times New Roman"/>
          <w:sz w:val="27"/>
          <w:szCs w:val="27"/>
        </w:rPr>
        <w:sectPr w:rsidR="00E479D9" w:rsidSect="002D375E">
          <w:pgSz w:w="12240" w:h="15840"/>
          <w:pgMar w:top="720" w:right="720" w:bottom="720" w:left="990" w:header="720" w:footer="720" w:gutter="0"/>
          <w:cols w:space="720"/>
          <w:docGrid w:linePitch="360"/>
        </w:sectPr>
      </w:pPr>
    </w:p>
    <w:p w:rsidR="002D375E" w:rsidRDefault="00E479D9" w:rsidP="00954F33">
      <w:pPr>
        <w:pStyle w:val="NoSpacing"/>
        <w:rPr>
          <w:rFonts w:ascii="Times New Roman" w:hAnsi="Times New Roman" w:cs="Times New Roman"/>
          <w:sz w:val="27"/>
          <w:szCs w:val="27"/>
        </w:rPr>
      </w:pPr>
      <w:bookmarkStart w:id="0" w:name="_GoBack"/>
      <w:r>
        <w:rPr>
          <w:noProof/>
        </w:rPr>
        <w:lastRenderedPageBreak/>
        <w:drawing>
          <wp:inline distT="0" distB="0" distL="0" distR="0" wp14:anchorId="570304EC" wp14:editId="29E0A488">
            <wp:extent cx="4884687" cy="6704555"/>
            <wp:effectExtent l="4445" t="0" r="0" b="0"/>
            <wp:docPr id="5" name="Picture 5" descr="C:\Users\Admin\Pictures\Calendar Nov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alendar Nov0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57" t="-1688" r="-1238" b="2265"/>
                    <a:stretch/>
                  </pic:blipFill>
                  <pic:spPr bwMode="auto">
                    <a:xfrm rot="5400000">
                      <a:off x="0" y="0"/>
                      <a:ext cx="4888175" cy="6709342"/>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479D9" w:rsidRDefault="00E479D9" w:rsidP="00954F33">
      <w:pPr>
        <w:pStyle w:val="NoSpacing"/>
        <w:rPr>
          <w:rFonts w:ascii="Times New Roman" w:hAnsi="Times New Roman" w:cs="Times New Roman"/>
          <w:sz w:val="27"/>
          <w:szCs w:val="27"/>
        </w:rPr>
        <w:sectPr w:rsidR="00E479D9" w:rsidSect="002D375E">
          <w:pgSz w:w="12240" w:h="15840"/>
          <w:pgMar w:top="720" w:right="720" w:bottom="720" w:left="990" w:header="720" w:footer="720" w:gutter="0"/>
          <w:cols w:space="720"/>
          <w:docGrid w:linePitch="360"/>
        </w:sectPr>
      </w:pPr>
    </w:p>
    <w:p w:rsidR="002D375E" w:rsidRDefault="002D375E" w:rsidP="00954F33">
      <w:pPr>
        <w:pStyle w:val="NoSpacing"/>
        <w:rPr>
          <w:rFonts w:ascii="Times New Roman" w:hAnsi="Times New Roman" w:cs="Times New Roman"/>
          <w:sz w:val="27"/>
          <w:szCs w:val="27"/>
        </w:rPr>
      </w:pPr>
    </w:p>
    <w:p w:rsidR="002D375E" w:rsidRPr="00FF72BA" w:rsidRDefault="002D375E" w:rsidP="00954F33">
      <w:pPr>
        <w:pStyle w:val="NoSpacing"/>
        <w:rPr>
          <w:rFonts w:ascii="Times New Roman" w:hAnsi="Times New Roman" w:cs="Times New Roman"/>
          <w:sz w:val="27"/>
          <w:szCs w:val="27"/>
        </w:rPr>
      </w:pPr>
    </w:p>
    <w:sectPr w:rsidR="002D375E" w:rsidRPr="00FF72BA" w:rsidSect="002D375E">
      <w:pgSz w:w="12240" w:h="15840"/>
      <w:pgMar w:top="720" w:right="72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5760"/>
        </w:tabs>
        <w:ind w:left="6192" w:hanging="432"/>
      </w:pPr>
    </w:lvl>
    <w:lvl w:ilvl="1">
      <w:start w:val="1"/>
      <w:numFmt w:val="none"/>
      <w:pStyle w:val="Heading2"/>
      <w:suff w:val="nothing"/>
      <w:lvlText w:val=""/>
      <w:lvlJc w:val="left"/>
      <w:pPr>
        <w:tabs>
          <w:tab w:val="num" w:pos="5760"/>
        </w:tabs>
        <w:ind w:left="6336" w:hanging="576"/>
      </w:pPr>
    </w:lvl>
    <w:lvl w:ilvl="2">
      <w:start w:val="1"/>
      <w:numFmt w:val="none"/>
      <w:pStyle w:val="Heading3"/>
      <w:suff w:val="nothing"/>
      <w:lvlText w:val=""/>
      <w:lvlJc w:val="left"/>
      <w:pPr>
        <w:tabs>
          <w:tab w:val="num" w:pos="5760"/>
        </w:tabs>
        <w:ind w:left="6480" w:hanging="720"/>
      </w:pPr>
    </w:lvl>
    <w:lvl w:ilvl="3">
      <w:start w:val="1"/>
      <w:numFmt w:val="none"/>
      <w:pStyle w:val="Heading4"/>
      <w:suff w:val="nothing"/>
      <w:lvlText w:val=""/>
      <w:lvlJc w:val="left"/>
      <w:pPr>
        <w:tabs>
          <w:tab w:val="num" w:pos="5760"/>
        </w:tabs>
        <w:ind w:left="6624" w:hanging="864"/>
      </w:pPr>
    </w:lvl>
    <w:lvl w:ilvl="4">
      <w:start w:val="1"/>
      <w:numFmt w:val="none"/>
      <w:pStyle w:val="Heading5"/>
      <w:suff w:val="nothing"/>
      <w:lvlText w:val=""/>
      <w:lvlJc w:val="left"/>
      <w:pPr>
        <w:tabs>
          <w:tab w:val="num" w:pos="5760"/>
        </w:tabs>
        <w:ind w:left="6768" w:hanging="1008"/>
      </w:pPr>
    </w:lvl>
    <w:lvl w:ilvl="5">
      <w:start w:val="1"/>
      <w:numFmt w:val="none"/>
      <w:pStyle w:val="Heading6"/>
      <w:suff w:val="nothing"/>
      <w:lvlText w:val=""/>
      <w:lvlJc w:val="left"/>
      <w:pPr>
        <w:tabs>
          <w:tab w:val="num" w:pos="5760"/>
        </w:tabs>
        <w:ind w:left="6912" w:hanging="1152"/>
      </w:pPr>
    </w:lvl>
    <w:lvl w:ilvl="6">
      <w:start w:val="1"/>
      <w:numFmt w:val="none"/>
      <w:pStyle w:val="Heading7"/>
      <w:suff w:val="nothing"/>
      <w:lvlText w:val=""/>
      <w:lvlJc w:val="left"/>
      <w:pPr>
        <w:tabs>
          <w:tab w:val="num" w:pos="5760"/>
        </w:tabs>
        <w:ind w:left="7056" w:hanging="1296"/>
      </w:pPr>
    </w:lvl>
    <w:lvl w:ilvl="7">
      <w:start w:val="1"/>
      <w:numFmt w:val="none"/>
      <w:pStyle w:val="Heading8"/>
      <w:suff w:val="nothing"/>
      <w:lvlText w:val=""/>
      <w:lvlJc w:val="left"/>
      <w:pPr>
        <w:tabs>
          <w:tab w:val="num" w:pos="5760"/>
        </w:tabs>
        <w:ind w:left="7200" w:hanging="1440"/>
      </w:pPr>
    </w:lvl>
    <w:lvl w:ilvl="8">
      <w:start w:val="1"/>
      <w:numFmt w:val="none"/>
      <w:pStyle w:val="Heading9"/>
      <w:suff w:val="nothing"/>
      <w:lvlText w:val=""/>
      <w:lvlJc w:val="left"/>
      <w:pPr>
        <w:tabs>
          <w:tab w:val="num" w:pos="5760"/>
        </w:tabs>
        <w:ind w:left="7344" w:hanging="1584"/>
      </w:pPr>
    </w:lvl>
  </w:abstractNum>
  <w:abstractNum w:abstractNumId="1">
    <w:nsid w:val="51C94F40"/>
    <w:multiLevelType w:val="hybridMultilevel"/>
    <w:tmpl w:val="634487A4"/>
    <w:lvl w:ilvl="0" w:tplc="21AC3A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7B2119"/>
    <w:multiLevelType w:val="hybridMultilevel"/>
    <w:tmpl w:val="1A1CE856"/>
    <w:lvl w:ilvl="0" w:tplc="897A890C">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A61"/>
    <w:rsid w:val="000F0863"/>
    <w:rsid w:val="001A3722"/>
    <w:rsid w:val="001A6D80"/>
    <w:rsid w:val="001F6C0B"/>
    <w:rsid w:val="002D375E"/>
    <w:rsid w:val="00343798"/>
    <w:rsid w:val="006014A7"/>
    <w:rsid w:val="006066EF"/>
    <w:rsid w:val="00695A61"/>
    <w:rsid w:val="006B7CAE"/>
    <w:rsid w:val="007603B9"/>
    <w:rsid w:val="008A339A"/>
    <w:rsid w:val="00923ADA"/>
    <w:rsid w:val="00954F33"/>
    <w:rsid w:val="00964725"/>
    <w:rsid w:val="009A2518"/>
    <w:rsid w:val="009C5854"/>
    <w:rsid w:val="00A06E69"/>
    <w:rsid w:val="00A9254D"/>
    <w:rsid w:val="00DA69A8"/>
    <w:rsid w:val="00E479D9"/>
    <w:rsid w:val="00EA586A"/>
    <w:rsid w:val="00FB1A67"/>
    <w:rsid w:val="00FF7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0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A2518"/>
    <w:pPr>
      <w:numPr>
        <w:numId w:val="1"/>
      </w:numPr>
      <w:suppressAutoHyphens/>
      <w:spacing w:before="480"/>
      <w:outlineLvl w:val="0"/>
    </w:pPr>
    <w:rPr>
      <w:rFonts w:ascii="Arial" w:hAnsi="Arial"/>
      <w:b/>
      <w:bCs/>
      <w:sz w:val="28"/>
      <w:szCs w:val="28"/>
      <w:lang w:eastAsia="ar-SA"/>
    </w:rPr>
  </w:style>
  <w:style w:type="paragraph" w:styleId="Heading2">
    <w:name w:val="heading 2"/>
    <w:basedOn w:val="Normal"/>
    <w:next w:val="Normal"/>
    <w:link w:val="Heading2Char"/>
    <w:qFormat/>
    <w:rsid w:val="009A2518"/>
    <w:pPr>
      <w:numPr>
        <w:ilvl w:val="1"/>
        <w:numId w:val="1"/>
      </w:numPr>
      <w:suppressAutoHyphens/>
      <w:spacing w:before="200"/>
      <w:outlineLvl w:val="1"/>
    </w:pPr>
    <w:rPr>
      <w:rFonts w:ascii="Arial" w:hAnsi="Arial"/>
      <w:b/>
      <w:bCs/>
      <w:sz w:val="26"/>
      <w:szCs w:val="26"/>
      <w:lang w:eastAsia="ar-SA"/>
    </w:rPr>
  </w:style>
  <w:style w:type="paragraph" w:styleId="Heading3">
    <w:name w:val="heading 3"/>
    <w:basedOn w:val="Normal"/>
    <w:next w:val="Normal"/>
    <w:link w:val="Heading3Char"/>
    <w:qFormat/>
    <w:rsid w:val="009A2518"/>
    <w:pPr>
      <w:numPr>
        <w:ilvl w:val="2"/>
        <w:numId w:val="1"/>
      </w:numPr>
      <w:suppressAutoHyphens/>
      <w:spacing w:before="200" w:line="264" w:lineRule="auto"/>
      <w:outlineLvl w:val="2"/>
    </w:pPr>
    <w:rPr>
      <w:rFonts w:ascii="Arial" w:hAnsi="Arial"/>
      <w:b/>
      <w:bCs/>
      <w:lang w:eastAsia="ar-SA"/>
    </w:rPr>
  </w:style>
  <w:style w:type="paragraph" w:styleId="Heading4">
    <w:name w:val="heading 4"/>
    <w:basedOn w:val="Normal"/>
    <w:next w:val="Normal"/>
    <w:link w:val="Heading4Char"/>
    <w:qFormat/>
    <w:rsid w:val="009A2518"/>
    <w:pPr>
      <w:numPr>
        <w:ilvl w:val="3"/>
        <w:numId w:val="1"/>
      </w:numPr>
      <w:suppressAutoHyphens/>
      <w:spacing w:before="200"/>
      <w:outlineLvl w:val="3"/>
    </w:pPr>
    <w:rPr>
      <w:rFonts w:ascii="Arial" w:hAnsi="Arial"/>
      <w:b/>
      <w:bCs/>
      <w:i/>
      <w:iCs/>
      <w:lang w:eastAsia="ar-SA"/>
    </w:rPr>
  </w:style>
  <w:style w:type="paragraph" w:styleId="Heading5">
    <w:name w:val="heading 5"/>
    <w:basedOn w:val="Normal"/>
    <w:next w:val="Normal"/>
    <w:link w:val="Heading5Char"/>
    <w:qFormat/>
    <w:rsid w:val="009A2518"/>
    <w:pPr>
      <w:numPr>
        <w:ilvl w:val="4"/>
        <w:numId w:val="1"/>
      </w:numPr>
      <w:suppressAutoHyphens/>
      <w:spacing w:before="200"/>
      <w:outlineLvl w:val="4"/>
    </w:pPr>
    <w:rPr>
      <w:rFonts w:ascii="Arial" w:hAnsi="Arial"/>
      <w:b/>
      <w:bCs/>
      <w:color w:val="7F7F7F"/>
      <w:lang w:eastAsia="ar-SA"/>
    </w:rPr>
  </w:style>
  <w:style w:type="paragraph" w:styleId="Heading6">
    <w:name w:val="heading 6"/>
    <w:basedOn w:val="Normal"/>
    <w:next w:val="Normal"/>
    <w:link w:val="Heading6Char"/>
    <w:qFormat/>
    <w:rsid w:val="009A2518"/>
    <w:pPr>
      <w:numPr>
        <w:ilvl w:val="5"/>
        <w:numId w:val="1"/>
      </w:numPr>
      <w:suppressAutoHyphens/>
      <w:spacing w:line="264" w:lineRule="auto"/>
      <w:outlineLvl w:val="5"/>
    </w:pPr>
    <w:rPr>
      <w:rFonts w:ascii="Arial" w:hAnsi="Arial"/>
      <w:b/>
      <w:bCs/>
      <w:i/>
      <w:iCs/>
      <w:color w:val="7F7F7F"/>
      <w:lang w:eastAsia="ar-SA"/>
    </w:rPr>
  </w:style>
  <w:style w:type="paragraph" w:styleId="Heading7">
    <w:name w:val="heading 7"/>
    <w:basedOn w:val="Normal"/>
    <w:next w:val="Normal"/>
    <w:link w:val="Heading7Char"/>
    <w:qFormat/>
    <w:rsid w:val="009A2518"/>
    <w:pPr>
      <w:numPr>
        <w:ilvl w:val="6"/>
        <w:numId w:val="1"/>
      </w:numPr>
      <w:suppressAutoHyphens/>
      <w:outlineLvl w:val="6"/>
    </w:pPr>
    <w:rPr>
      <w:rFonts w:ascii="Arial" w:hAnsi="Arial"/>
      <w:i/>
      <w:iCs/>
      <w:lang w:eastAsia="ar-SA"/>
    </w:rPr>
  </w:style>
  <w:style w:type="paragraph" w:styleId="Heading8">
    <w:name w:val="heading 8"/>
    <w:basedOn w:val="Normal"/>
    <w:next w:val="Normal"/>
    <w:link w:val="Heading8Char"/>
    <w:qFormat/>
    <w:rsid w:val="009A2518"/>
    <w:pPr>
      <w:numPr>
        <w:ilvl w:val="7"/>
        <w:numId w:val="1"/>
      </w:numPr>
      <w:suppressAutoHyphens/>
      <w:outlineLvl w:val="7"/>
    </w:pPr>
    <w:rPr>
      <w:rFonts w:ascii="Arial" w:hAnsi="Arial"/>
      <w:lang w:eastAsia="ar-SA"/>
    </w:rPr>
  </w:style>
  <w:style w:type="paragraph" w:styleId="Heading9">
    <w:name w:val="heading 9"/>
    <w:basedOn w:val="Normal"/>
    <w:next w:val="Normal"/>
    <w:link w:val="Heading9Char"/>
    <w:qFormat/>
    <w:rsid w:val="009A2518"/>
    <w:pPr>
      <w:numPr>
        <w:ilvl w:val="8"/>
        <w:numId w:val="1"/>
      </w:numPr>
      <w:suppressAutoHyphens/>
      <w:outlineLvl w:val="8"/>
    </w:pPr>
    <w:rPr>
      <w:rFonts w:ascii="Arial" w:hAnsi="Arial"/>
      <w:i/>
      <w:iCs/>
      <w:spacing w:val="5"/>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4F33"/>
    <w:pPr>
      <w:spacing w:after="0" w:line="240" w:lineRule="auto"/>
    </w:pPr>
  </w:style>
  <w:style w:type="character" w:customStyle="1" w:styleId="Heading1Char">
    <w:name w:val="Heading 1 Char"/>
    <w:basedOn w:val="DefaultParagraphFont"/>
    <w:link w:val="Heading1"/>
    <w:rsid w:val="009A2518"/>
    <w:rPr>
      <w:rFonts w:ascii="Arial" w:eastAsia="Times New Roman" w:hAnsi="Arial" w:cs="Times New Roman"/>
      <w:b/>
      <w:bCs/>
      <w:sz w:val="28"/>
      <w:szCs w:val="28"/>
      <w:lang w:eastAsia="ar-SA"/>
    </w:rPr>
  </w:style>
  <w:style w:type="character" w:customStyle="1" w:styleId="Heading2Char">
    <w:name w:val="Heading 2 Char"/>
    <w:basedOn w:val="DefaultParagraphFont"/>
    <w:link w:val="Heading2"/>
    <w:rsid w:val="009A2518"/>
    <w:rPr>
      <w:rFonts w:ascii="Arial" w:eastAsia="Times New Roman" w:hAnsi="Arial" w:cs="Times New Roman"/>
      <w:b/>
      <w:bCs/>
      <w:sz w:val="26"/>
      <w:szCs w:val="26"/>
      <w:lang w:eastAsia="ar-SA"/>
    </w:rPr>
  </w:style>
  <w:style w:type="character" w:customStyle="1" w:styleId="Heading3Char">
    <w:name w:val="Heading 3 Char"/>
    <w:basedOn w:val="DefaultParagraphFont"/>
    <w:link w:val="Heading3"/>
    <w:rsid w:val="009A2518"/>
    <w:rPr>
      <w:rFonts w:ascii="Arial" w:eastAsia="Times New Roman" w:hAnsi="Arial" w:cs="Times New Roman"/>
      <w:b/>
      <w:bCs/>
      <w:sz w:val="20"/>
      <w:szCs w:val="20"/>
      <w:lang w:eastAsia="ar-SA"/>
    </w:rPr>
  </w:style>
  <w:style w:type="character" w:customStyle="1" w:styleId="Heading4Char">
    <w:name w:val="Heading 4 Char"/>
    <w:basedOn w:val="DefaultParagraphFont"/>
    <w:link w:val="Heading4"/>
    <w:rsid w:val="009A2518"/>
    <w:rPr>
      <w:rFonts w:ascii="Arial" w:eastAsia="Times New Roman" w:hAnsi="Arial" w:cs="Times New Roman"/>
      <w:b/>
      <w:bCs/>
      <w:i/>
      <w:iCs/>
      <w:sz w:val="20"/>
      <w:szCs w:val="20"/>
      <w:lang w:eastAsia="ar-SA"/>
    </w:rPr>
  </w:style>
  <w:style w:type="character" w:customStyle="1" w:styleId="Heading5Char">
    <w:name w:val="Heading 5 Char"/>
    <w:basedOn w:val="DefaultParagraphFont"/>
    <w:link w:val="Heading5"/>
    <w:rsid w:val="009A2518"/>
    <w:rPr>
      <w:rFonts w:ascii="Arial" w:eastAsia="Times New Roman" w:hAnsi="Arial" w:cs="Times New Roman"/>
      <w:b/>
      <w:bCs/>
      <w:color w:val="7F7F7F"/>
      <w:sz w:val="20"/>
      <w:szCs w:val="20"/>
      <w:lang w:eastAsia="ar-SA"/>
    </w:rPr>
  </w:style>
  <w:style w:type="character" w:customStyle="1" w:styleId="Heading6Char">
    <w:name w:val="Heading 6 Char"/>
    <w:basedOn w:val="DefaultParagraphFont"/>
    <w:link w:val="Heading6"/>
    <w:rsid w:val="009A2518"/>
    <w:rPr>
      <w:rFonts w:ascii="Arial" w:eastAsia="Times New Roman" w:hAnsi="Arial" w:cs="Times New Roman"/>
      <w:b/>
      <w:bCs/>
      <w:i/>
      <w:iCs/>
      <w:color w:val="7F7F7F"/>
      <w:sz w:val="20"/>
      <w:szCs w:val="20"/>
      <w:lang w:eastAsia="ar-SA"/>
    </w:rPr>
  </w:style>
  <w:style w:type="character" w:customStyle="1" w:styleId="Heading7Char">
    <w:name w:val="Heading 7 Char"/>
    <w:basedOn w:val="DefaultParagraphFont"/>
    <w:link w:val="Heading7"/>
    <w:rsid w:val="009A2518"/>
    <w:rPr>
      <w:rFonts w:ascii="Arial" w:eastAsia="Times New Roman" w:hAnsi="Arial" w:cs="Times New Roman"/>
      <w:i/>
      <w:iCs/>
      <w:sz w:val="20"/>
      <w:szCs w:val="20"/>
      <w:lang w:eastAsia="ar-SA"/>
    </w:rPr>
  </w:style>
  <w:style w:type="character" w:customStyle="1" w:styleId="Heading8Char">
    <w:name w:val="Heading 8 Char"/>
    <w:basedOn w:val="DefaultParagraphFont"/>
    <w:link w:val="Heading8"/>
    <w:rsid w:val="009A2518"/>
    <w:rPr>
      <w:rFonts w:ascii="Arial" w:eastAsia="Times New Roman" w:hAnsi="Arial" w:cs="Times New Roman"/>
      <w:sz w:val="20"/>
      <w:szCs w:val="20"/>
      <w:lang w:eastAsia="ar-SA"/>
    </w:rPr>
  </w:style>
  <w:style w:type="character" w:customStyle="1" w:styleId="Heading9Char">
    <w:name w:val="Heading 9 Char"/>
    <w:basedOn w:val="DefaultParagraphFont"/>
    <w:link w:val="Heading9"/>
    <w:rsid w:val="009A2518"/>
    <w:rPr>
      <w:rFonts w:ascii="Arial" w:eastAsia="Times New Roman" w:hAnsi="Arial" w:cs="Times New Roman"/>
      <w:i/>
      <w:iCs/>
      <w:spacing w:val="5"/>
      <w:sz w:val="20"/>
      <w:szCs w:val="20"/>
      <w:lang w:eastAsia="ar-SA"/>
    </w:rPr>
  </w:style>
  <w:style w:type="paragraph" w:styleId="BalloonText">
    <w:name w:val="Balloon Text"/>
    <w:basedOn w:val="Normal"/>
    <w:link w:val="BalloonTextChar"/>
    <w:uiPriority w:val="99"/>
    <w:semiHidden/>
    <w:unhideWhenUsed/>
    <w:rsid w:val="009A2518"/>
    <w:rPr>
      <w:rFonts w:ascii="Tahoma" w:hAnsi="Tahoma" w:cs="Tahoma"/>
      <w:sz w:val="16"/>
      <w:szCs w:val="16"/>
    </w:rPr>
  </w:style>
  <w:style w:type="character" w:customStyle="1" w:styleId="BalloonTextChar">
    <w:name w:val="Balloon Text Char"/>
    <w:basedOn w:val="DefaultParagraphFont"/>
    <w:link w:val="BalloonText"/>
    <w:uiPriority w:val="99"/>
    <w:semiHidden/>
    <w:rsid w:val="009A2518"/>
    <w:rPr>
      <w:rFonts w:ascii="Tahoma" w:hAnsi="Tahoma" w:cs="Tahoma"/>
      <w:sz w:val="16"/>
      <w:szCs w:val="16"/>
    </w:rPr>
  </w:style>
  <w:style w:type="paragraph" w:styleId="BodyText">
    <w:name w:val="Body Text"/>
    <w:basedOn w:val="Normal"/>
    <w:link w:val="BodyTextChar"/>
    <w:rsid w:val="001F6C0B"/>
    <w:rPr>
      <w:noProof/>
      <w:sz w:val="24"/>
    </w:rPr>
  </w:style>
  <w:style w:type="character" w:customStyle="1" w:styleId="BodyTextChar">
    <w:name w:val="Body Text Char"/>
    <w:basedOn w:val="DefaultParagraphFont"/>
    <w:link w:val="BodyText"/>
    <w:rsid w:val="001F6C0B"/>
    <w:rPr>
      <w:rFonts w:ascii="Times New Roman" w:eastAsia="Times New Roman" w:hAnsi="Times New Roman" w:cs="Times New Roman"/>
      <w:noProof/>
      <w:sz w:val="24"/>
      <w:szCs w:val="20"/>
    </w:rPr>
  </w:style>
  <w:style w:type="paragraph" w:customStyle="1" w:styleId="yiv7304740823msonormal">
    <w:name w:val="yiv7304740823msonormal"/>
    <w:basedOn w:val="Normal"/>
    <w:rsid w:val="001F6C0B"/>
    <w:pPr>
      <w:spacing w:before="100" w:beforeAutospacing="1" w:after="100" w:afterAutospacing="1"/>
    </w:pPr>
    <w:rPr>
      <w:sz w:val="24"/>
      <w:szCs w:val="24"/>
    </w:rPr>
  </w:style>
  <w:style w:type="paragraph" w:styleId="NormalWeb">
    <w:name w:val="Normal (Web)"/>
    <w:basedOn w:val="Normal"/>
    <w:uiPriority w:val="99"/>
    <w:semiHidden/>
    <w:unhideWhenUsed/>
    <w:rsid w:val="002D375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C0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9A2518"/>
    <w:pPr>
      <w:numPr>
        <w:numId w:val="1"/>
      </w:numPr>
      <w:suppressAutoHyphens/>
      <w:spacing w:before="480"/>
      <w:outlineLvl w:val="0"/>
    </w:pPr>
    <w:rPr>
      <w:rFonts w:ascii="Arial" w:hAnsi="Arial"/>
      <w:b/>
      <w:bCs/>
      <w:sz w:val="28"/>
      <w:szCs w:val="28"/>
      <w:lang w:eastAsia="ar-SA"/>
    </w:rPr>
  </w:style>
  <w:style w:type="paragraph" w:styleId="Heading2">
    <w:name w:val="heading 2"/>
    <w:basedOn w:val="Normal"/>
    <w:next w:val="Normal"/>
    <w:link w:val="Heading2Char"/>
    <w:qFormat/>
    <w:rsid w:val="009A2518"/>
    <w:pPr>
      <w:numPr>
        <w:ilvl w:val="1"/>
        <w:numId w:val="1"/>
      </w:numPr>
      <w:suppressAutoHyphens/>
      <w:spacing w:before="200"/>
      <w:outlineLvl w:val="1"/>
    </w:pPr>
    <w:rPr>
      <w:rFonts w:ascii="Arial" w:hAnsi="Arial"/>
      <w:b/>
      <w:bCs/>
      <w:sz w:val="26"/>
      <w:szCs w:val="26"/>
      <w:lang w:eastAsia="ar-SA"/>
    </w:rPr>
  </w:style>
  <w:style w:type="paragraph" w:styleId="Heading3">
    <w:name w:val="heading 3"/>
    <w:basedOn w:val="Normal"/>
    <w:next w:val="Normal"/>
    <w:link w:val="Heading3Char"/>
    <w:qFormat/>
    <w:rsid w:val="009A2518"/>
    <w:pPr>
      <w:numPr>
        <w:ilvl w:val="2"/>
        <w:numId w:val="1"/>
      </w:numPr>
      <w:suppressAutoHyphens/>
      <w:spacing w:before="200" w:line="264" w:lineRule="auto"/>
      <w:outlineLvl w:val="2"/>
    </w:pPr>
    <w:rPr>
      <w:rFonts w:ascii="Arial" w:hAnsi="Arial"/>
      <w:b/>
      <w:bCs/>
      <w:lang w:eastAsia="ar-SA"/>
    </w:rPr>
  </w:style>
  <w:style w:type="paragraph" w:styleId="Heading4">
    <w:name w:val="heading 4"/>
    <w:basedOn w:val="Normal"/>
    <w:next w:val="Normal"/>
    <w:link w:val="Heading4Char"/>
    <w:qFormat/>
    <w:rsid w:val="009A2518"/>
    <w:pPr>
      <w:numPr>
        <w:ilvl w:val="3"/>
        <w:numId w:val="1"/>
      </w:numPr>
      <w:suppressAutoHyphens/>
      <w:spacing w:before="200"/>
      <w:outlineLvl w:val="3"/>
    </w:pPr>
    <w:rPr>
      <w:rFonts w:ascii="Arial" w:hAnsi="Arial"/>
      <w:b/>
      <w:bCs/>
      <w:i/>
      <w:iCs/>
      <w:lang w:eastAsia="ar-SA"/>
    </w:rPr>
  </w:style>
  <w:style w:type="paragraph" w:styleId="Heading5">
    <w:name w:val="heading 5"/>
    <w:basedOn w:val="Normal"/>
    <w:next w:val="Normal"/>
    <w:link w:val="Heading5Char"/>
    <w:qFormat/>
    <w:rsid w:val="009A2518"/>
    <w:pPr>
      <w:numPr>
        <w:ilvl w:val="4"/>
        <w:numId w:val="1"/>
      </w:numPr>
      <w:suppressAutoHyphens/>
      <w:spacing w:before="200"/>
      <w:outlineLvl w:val="4"/>
    </w:pPr>
    <w:rPr>
      <w:rFonts w:ascii="Arial" w:hAnsi="Arial"/>
      <w:b/>
      <w:bCs/>
      <w:color w:val="7F7F7F"/>
      <w:lang w:eastAsia="ar-SA"/>
    </w:rPr>
  </w:style>
  <w:style w:type="paragraph" w:styleId="Heading6">
    <w:name w:val="heading 6"/>
    <w:basedOn w:val="Normal"/>
    <w:next w:val="Normal"/>
    <w:link w:val="Heading6Char"/>
    <w:qFormat/>
    <w:rsid w:val="009A2518"/>
    <w:pPr>
      <w:numPr>
        <w:ilvl w:val="5"/>
        <w:numId w:val="1"/>
      </w:numPr>
      <w:suppressAutoHyphens/>
      <w:spacing w:line="264" w:lineRule="auto"/>
      <w:outlineLvl w:val="5"/>
    </w:pPr>
    <w:rPr>
      <w:rFonts w:ascii="Arial" w:hAnsi="Arial"/>
      <w:b/>
      <w:bCs/>
      <w:i/>
      <w:iCs/>
      <w:color w:val="7F7F7F"/>
      <w:lang w:eastAsia="ar-SA"/>
    </w:rPr>
  </w:style>
  <w:style w:type="paragraph" w:styleId="Heading7">
    <w:name w:val="heading 7"/>
    <w:basedOn w:val="Normal"/>
    <w:next w:val="Normal"/>
    <w:link w:val="Heading7Char"/>
    <w:qFormat/>
    <w:rsid w:val="009A2518"/>
    <w:pPr>
      <w:numPr>
        <w:ilvl w:val="6"/>
        <w:numId w:val="1"/>
      </w:numPr>
      <w:suppressAutoHyphens/>
      <w:outlineLvl w:val="6"/>
    </w:pPr>
    <w:rPr>
      <w:rFonts w:ascii="Arial" w:hAnsi="Arial"/>
      <w:i/>
      <w:iCs/>
      <w:lang w:eastAsia="ar-SA"/>
    </w:rPr>
  </w:style>
  <w:style w:type="paragraph" w:styleId="Heading8">
    <w:name w:val="heading 8"/>
    <w:basedOn w:val="Normal"/>
    <w:next w:val="Normal"/>
    <w:link w:val="Heading8Char"/>
    <w:qFormat/>
    <w:rsid w:val="009A2518"/>
    <w:pPr>
      <w:numPr>
        <w:ilvl w:val="7"/>
        <w:numId w:val="1"/>
      </w:numPr>
      <w:suppressAutoHyphens/>
      <w:outlineLvl w:val="7"/>
    </w:pPr>
    <w:rPr>
      <w:rFonts w:ascii="Arial" w:hAnsi="Arial"/>
      <w:lang w:eastAsia="ar-SA"/>
    </w:rPr>
  </w:style>
  <w:style w:type="paragraph" w:styleId="Heading9">
    <w:name w:val="heading 9"/>
    <w:basedOn w:val="Normal"/>
    <w:next w:val="Normal"/>
    <w:link w:val="Heading9Char"/>
    <w:qFormat/>
    <w:rsid w:val="009A2518"/>
    <w:pPr>
      <w:numPr>
        <w:ilvl w:val="8"/>
        <w:numId w:val="1"/>
      </w:numPr>
      <w:suppressAutoHyphens/>
      <w:outlineLvl w:val="8"/>
    </w:pPr>
    <w:rPr>
      <w:rFonts w:ascii="Arial" w:hAnsi="Arial"/>
      <w:i/>
      <w:iCs/>
      <w:spacing w:val="5"/>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4F33"/>
    <w:pPr>
      <w:spacing w:after="0" w:line="240" w:lineRule="auto"/>
    </w:pPr>
  </w:style>
  <w:style w:type="character" w:customStyle="1" w:styleId="Heading1Char">
    <w:name w:val="Heading 1 Char"/>
    <w:basedOn w:val="DefaultParagraphFont"/>
    <w:link w:val="Heading1"/>
    <w:rsid w:val="009A2518"/>
    <w:rPr>
      <w:rFonts w:ascii="Arial" w:eastAsia="Times New Roman" w:hAnsi="Arial" w:cs="Times New Roman"/>
      <w:b/>
      <w:bCs/>
      <w:sz w:val="28"/>
      <w:szCs w:val="28"/>
      <w:lang w:eastAsia="ar-SA"/>
    </w:rPr>
  </w:style>
  <w:style w:type="character" w:customStyle="1" w:styleId="Heading2Char">
    <w:name w:val="Heading 2 Char"/>
    <w:basedOn w:val="DefaultParagraphFont"/>
    <w:link w:val="Heading2"/>
    <w:rsid w:val="009A2518"/>
    <w:rPr>
      <w:rFonts w:ascii="Arial" w:eastAsia="Times New Roman" w:hAnsi="Arial" w:cs="Times New Roman"/>
      <w:b/>
      <w:bCs/>
      <w:sz w:val="26"/>
      <w:szCs w:val="26"/>
      <w:lang w:eastAsia="ar-SA"/>
    </w:rPr>
  </w:style>
  <w:style w:type="character" w:customStyle="1" w:styleId="Heading3Char">
    <w:name w:val="Heading 3 Char"/>
    <w:basedOn w:val="DefaultParagraphFont"/>
    <w:link w:val="Heading3"/>
    <w:rsid w:val="009A2518"/>
    <w:rPr>
      <w:rFonts w:ascii="Arial" w:eastAsia="Times New Roman" w:hAnsi="Arial" w:cs="Times New Roman"/>
      <w:b/>
      <w:bCs/>
      <w:sz w:val="20"/>
      <w:szCs w:val="20"/>
      <w:lang w:eastAsia="ar-SA"/>
    </w:rPr>
  </w:style>
  <w:style w:type="character" w:customStyle="1" w:styleId="Heading4Char">
    <w:name w:val="Heading 4 Char"/>
    <w:basedOn w:val="DefaultParagraphFont"/>
    <w:link w:val="Heading4"/>
    <w:rsid w:val="009A2518"/>
    <w:rPr>
      <w:rFonts w:ascii="Arial" w:eastAsia="Times New Roman" w:hAnsi="Arial" w:cs="Times New Roman"/>
      <w:b/>
      <w:bCs/>
      <w:i/>
      <w:iCs/>
      <w:sz w:val="20"/>
      <w:szCs w:val="20"/>
      <w:lang w:eastAsia="ar-SA"/>
    </w:rPr>
  </w:style>
  <w:style w:type="character" w:customStyle="1" w:styleId="Heading5Char">
    <w:name w:val="Heading 5 Char"/>
    <w:basedOn w:val="DefaultParagraphFont"/>
    <w:link w:val="Heading5"/>
    <w:rsid w:val="009A2518"/>
    <w:rPr>
      <w:rFonts w:ascii="Arial" w:eastAsia="Times New Roman" w:hAnsi="Arial" w:cs="Times New Roman"/>
      <w:b/>
      <w:bCs/>
      <w:color w:val="7F7F7F"/>
      <w:sz w:val="20"/>
      <w:szCs w:val="20"/>
      <w:lang w:eastAsia="ar-SA"/>
    </w:rPr>
  </w:style>
  <w:style w:type="character" w:customStyle="1" w:styleId="Heading6Char">
    <w:name w:val="Heading 6 Char"/>
    <w:basedOn w:val="DefaultParagraphFont"/>
    <w:link w:val="Heading6"/>
    <w:rsid w:val="009A2518"/>
    <w:rPr>
      <w:rFonts w:ascii="Arial" w:eastAsia="Times New Roman" w:hAnsi="Arial" w:cs="Times New Roman"/>
      <w:b/>
      <w:bCs/>
      <w:i/>
      <w:iCs/>
      <w:color w:val="7F7F7F"/>
      <w:sz w:val="20"/>
      <w:szCs w:val="20"/>
      <w:lang w:eastAsia="ar-SA"/>
    </w:rPr>
  </w:style>
  <w:style w:type="character" w:customStyle="1" w:styleId="Heading7Char">
    <w:name w:val="Heading 7 Char"/>
    <w:basedOn w:val="DefaultParagraphFont"/>
    <w:link w:val="Heading7"/>
    <w:rsid w:val="009A2518"/>
    <w:rPr>
      <w:rFonts w:ascii="Arial" w:eastAsia="Times New Roman" w:hAnsi="Arial" w:cs="Times New Roman"/>
      <w:i/>
      <w:iCs/>
      <w:sz w:val="20"/>
      <w:szCs w:val="20"/>
      <w:lang w:eastAsia="ar-SA"/>
    </w:rPr>
  </w:style>
  <w:style w:type="character" w:customStyle="1" w:styleId="Heading8Char">
    <w:name w:val="Heading 8 Char"/>
    <w:basedOn w:val="DefaultParagraphFont"/>
    <w:link w:val="Heading8"/>
    <w:rsid w:val="009A2518"/>
    <w:rPr>
      <w:rFonts w:ascii="Arial" w:eastAsia="Times New Roman" w:hAnsi="Arial" w:cs="Times New Roman"/>
      <w:sz w:val="20"/>
      <w:szCs w:val="20"/>
      <w:lang w:eastAsia="ar-SA"/>
    </w:rPr>
  </w:style>
  <w:style w:type="character" w:customStyle="1" w:styleId="Heading9Char">
    <w:name w:val="Heading 9 Char"/>
    <w:basedOn w:val="DefaultParagraphFont"/>
    <w:link w:val="Heading9"/>
    <w:rsid w:val="009A2518"/>
    <w:rPr>
      <w:rFonts w:ascii="Arial" w:eastAsia="Times New Roman" w:hAnsi="Arial" w:cs="Times New Roman"/>
      <w:i/>
      <w:iCs/>
      <w:spacing w:val="5"/>
      <w:sz w:val="20"/>
      <w:szCs w:val="20"/>
      <w:lang w:eastAsia="ar-SA"/>
    </w:rPr>
  </w:style>
  <w:style w:type="paragraph" w:styleId="BalloonText">
    <w:name w:val="Balloon Text"/>
    <w:basedOn w:val="Normal"/>
    <w:link w:val="BalloonTextChar"/>
    <w:uiPriority w:val="99"/>
    <w:semiHidden/>
    <w:unhideWhenUsed/>
    <w:rsid w:val="009A2518"/>
    <w:rPr>
      <w:rFonts w:ascii="Tahoma" w:hAnsi="Tahoma" w:cs="Tahoma"/>
      <w:sz w:val="16"/>
      <w:szCs w:val="16"/>
    </w:rPr>
  </w:style>
  <w:style w:type="character" w:customStyle="1" w:styleId="BalloonTextChar">
    <w:name w:val="Balloon Text Char"/>
    <w:basedOn w:val="DefaultParagraphFont"/>
    <w:link w:val="BalloonText"/>
    <w:uiPriority w:val="99"/>
    <w:semiHidden/>
    <w:rsid w:val="009A2518"/>
    <w:rPr>
      <w:rFonts w:ascii="Tahoma" w:hAnsi="Tahoma" w:cs="Tahoma"/>
      <w:sz w:val="16"/>
      <w:szCs w:val="16"/>
    </w:rPr>
  </w:style>
  <w:style w:type="paragraph" w:styleId="BodyText">
    <w:name w:val="Body Text"/>
    <w:basedOn w:val="Normal"/>
    <w:link w:val="BodyTextChar"/>
    <w:rsid w:val="001F6C0B"/>
    <w:rPr>
      <w:noProof/>
      <w:sz w:val="24"/>
    </w:rPr>
  </w:style>
  <w:style w:type="character" w:customStyle="1" w:styleId="BodyTextChar">
    <w:name w:val="Body Text Char"/>
    <w:basedOn w:val="DefaultParagraphFont"/>
    <w:link w:val="BodyText"/>
    <w:rsid w:val="001F6C0B"/>
    <w:rPr>
      <w:rFonts w:ascii="Times New Roman" w:eastAsia="Times New Roman" w:hAnsi="Times New Roman" w:cs="Times New Roman"/>
      <w:noProof/>
      <w:sz w:val="24"/>
      <w:szCs w:val="20"/>
    </w:rPr>
  </w:style>
  <w:style w:type="paragraph" w:customStyle="1" w:styleId="yiv7304740823msonormal">
    <w:name w:val="yiv7304740823msonormal"/>
    <w:basedOn w:val="Normal"/>
    <w:rsid w:val="001F6C0B"/>
    <w:pPr>
      <w:spacing w:before="100" w:beforeAutospacing="1" w:after="100" w:afterAutospacing="1"/>
    </w:pPr>
    <w:rPr>
      <w:sz w:val="24"/>
      <w:szCs w:val="24"/>
    </w:rPr>
  </w:style>
  <w:style w:type="paragraph" w:styleId="NormalWeb">
    <w:name w:val="Normal (Web)"/>
    <w:basedOn w:val="Normal"/>
    <w:uiPriority w:val="99"/>
    <w:semiHidden/>
    <w:unhideWhenUsed/>
    <w:rsid w:val="002D375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6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D935A-B9FA-4717-A854-E7ACFC127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1282</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2017-10-31T15:44:00Z</dcterms:created>
  <dcterms:modified xsi:type="dcterms:W3CDTF">2017-11-01T00:55:00Z</dcterms:modified>
</cp:coreProperties>
</file>